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254B8B" w14:textId="77777777" w:rsidR="00D666CF" w:rsidRPr="00EB0BEC" w:rsidRDefault="00C2262B" w:rsidP="00D666CF">
      <w:pPr>
        <w:widowControl w:val="0"/>
        <w:spacing w:before="4" w:after="0" w:line="130" w:lineRule="exact"/>
        <w:rPr>
          <w:rFonts w:ascii="Arial" w:hAnsi="Arial" w:cs="Arial"/>
        </w:rPr>
      </w:pPr>
      <w:r w:rsidRPr="00EB0BEC"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60288" behindDoc="1" locked="0" layoutInCell="1" allowOverlap="1" wp14:anchorId="5D70EB85" wp14:editId="50082F52">
            <wp:simplePos x="0" y="0"/>
            <wp:positionH relativeFrom="margin">
              <wp:align>center</wp:align>
            </wp:positionH>
            <wp:positionV relativeFrom="paragraph">
              <wp:posOffset>-632460</wp:posOffset>
            </wp:positionV>
            <wp:extent cx="1356360" cy="8229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FE4F1" w14:textId="77777777" w:rsidR="00D666CF" w:rsidRPr="00EB0BEC" w:rsidRDefault="00D666CF" w:rsidP="00D666CF">
      <w:pPr>
        <w:widowControl w:val="0"/>
        <w:spacing w:after="0" w:line="200" w:lineRule="exact"/>
        <w:rPr>
          <w:rFonts w:ascii="Arial" w:hAnsi="Arial" w:cs="Arial"/>
        </w:rPr>
      </w:pPr>
    </w:p>
    <w:p w14:paraId="168EDC67" w14:textId="77777777" w:rsidR="00D666CF" w:rsidRPr="00EB0BEC" w:rsidRDefault="00D666CF" w:rsidP="00D666CF">
      <w:pPr>
        <w:widowControl w:val="0"/>
        <w:spacing w:after="0" w:line="200" w:lineRule="exact"/>
        <w:rPr>
          <w:rFonts w:ascii="Arial" w:hAnsi="Arial" w:cs="Arial"/>
        </w:rPr>
      </w:pPr>
    </w:p>
    <w:p w14:paraId="01AA0FA6" w14:textId="77777777" w:rsidR="00D666CF" w:rsidRPr="00EB0BEC" w:rsidRDefault="00D666CF" w:rsidP="00D666CF">
      <w:pPr>
        <w:widowControl w:val="0"/>
        <w:spacing w:after="0" w:line="200" w:lineRule="exact"/>
        <w:rPr>
          <w:rFonts w:ascii="Arial" w:hAnsi="Arial" w:cs="Arial"/>
        </w:rPr>
      </w:pPr>
    </w:p>
    <w:p w14:paraId="7426F791" w14:textId="1545FC10" w:rsidR="00D666CF" w:rsidRPr="0081062C" w:rsidRDefault="00D666CF" w:rsidP="0081062C">
      <w:pPr>
        <w:widowControl w:val="0"/>
        <w:spacing w:before="69" w:after="0" w:line="240" w:lineRule="auto"/>
        <w:ind w:left="1958"/>
        <w:jc w:val="center"/>
        <w:rPr>
          <w:rFonts w:ascii="Arial" w:eastAsia="Arial" w:hAnsi="Arial" w:cs="Arial"/>
          <w:sz w:val="24"/>
          <w:szCs w:val="24"/>
        </w:rPr>
      </w:pPr>
      <w:r w:rsidRPr="0081062C">
        <w:rPr>
          <w:rFonts w:ascii="Arial" w:hAnsi="Arial" w:cs="Arial"/>
          <w:b/>
          <w:spacing w:val="-1"/>
          <w:sz w:val="24"/>
          <w:szCs w:val="24"/>
        </w:rPr>
        <w:t>Application</w:t>
      </w:r>
      <w:r w:rsidRPr="0081062C">
        <w:rPr>
          <w:rFonts w:ascii="Arial" w:hAnsi="Arial" w:cs="Arial"/>
          <w:b/>
          <w:sz w:val="24"/>
          <w:szCs w:val="24"/>
        </w:rPr>
        <w:t xml:space="preserve"> </w:t>
      </w:r>
      <w:r w:rsidRPr="0081062C">
        <w:rPr>
          <w:rFonts w:ascii="Arial" w:hAnsi="Arial" w:cs="Arial"/>
          <w:b/>
          <w:spacing w:val="-1"/>
          <w:sz w:val="24"/>
          <w:szCs w:val="24"/>
        </w:rPr>
        <w:t>for</w:t>
      </w:r>
      <w:r w:rsidRPr="0081062C">
        <w:rPr>
          <w:rFonts w:ascii="Arial" w:hAnsi="Arial" w:cs="Arial"/>
          <w:b/>
          <w:sz w:val="24"/>
          <w:szCs w:val="24"/>
        </w:rPr>
        <w:t xml:space="preserve"> a</w:t>
      </w:r>
      <w:r w:rsidRPr="0081062C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81062C">
        <w:rPr>
          <w:rFonts w:ascii="Arial" w:hAnsi="Arial" w:cs="Arial"/>
          <w:b/>
          <w:spacing w:val="-1"/>
          <w:sz w:val="24"/>
          <w:szCs w:val="24"/>
        </w:rPr>
        <w:t xml:space="preserve">Grant </w:t>
      </w:r>
      <w:r w:rsidRPr="0081062C">
        <w:rPr>
          <w:rFonts w:ascii="Arial" w:hAnsi="Arial" w:cs="Arial"/>
          <w:b/>
          <w:sz w:val="24"/>
          <w:szCs w:val="24"/>
        </w:rPr>
        <w:t xml:space="preserve">to </w:t>
      </w:r>
      <w:r w:rsidR="006F2706" w:rsidRPr="0081062C">
        <w:rPr>
          <w:rFonts w:ascii="Arial" w:hAnsi="Arial" w:cs="Arial"/>
          <w:b/>
          <w:spacing w:val="-1"/>
          <w:sz w:val="24"/>
          <w:szCs w:val="24"/>
        </w:rPr>
        <w:t xml:space="preserve">facilitate </w:t>
      </w:r>
      <w:r w:rsidR="00BA5F8D" w:rsidRPr="0081062C">
        <w:rPr>
          <w:rFonts w:ascii="Arial" w:hAnsi="Arial" w:cs="Arial"/>
          <w:b/>
          <w:sz w:val="24"/>
          <w:szCs w:val="24"/>
        </w:rPr>
        <w:t>learning</w:t>
      </w:r>
      <w:r w:rsidR="006F2706" w:rsidRPr="0081062C">
        <w:rPr>
          <w:rFonts w:ascii="Arial" w:hAnsi="Arial" w:cs="Arial"/>
          <w:b/>
          <w:sz w:val="24"/>
          <w:szCs w:val="24"/>
        </w:rPr>
        <w:t xml:space="preserve"> and knowledge sharing</w:t>
      </w:r>
    </w:p>
    <w:p w14:paraId="15F47296" w14:textId="77777777" w:rsidR="00D666CF" w:rsidRPr="00EB0BEC" w:rsidRDefault="00D666CF" w:rsidP="00D666CF">
      <w:pPr>
        <w:widowControl w:val="0"/>
        <w:spacing w:after="0" w:line="200" w:lineRule="exact"/>
        <w:rPr>
          <w:rFonts w:ascii="Arial" w:hAnsi="Arial" w:cs="Arial"/>
        </w:rPr>
      </w:pPr>
    </w:p>
    <w:p w14:paraId="5DDC9BB6" w14:textId="77777777" w:rsidR="00D666CF" w:rsidRPr="00EB0BEC" w:rsidRDefault="00D666CF" w:rsidP="00D666CF">
      <w:pPr>
        <w:widowControl w:val="0"/>
        <w:spacing w:after="0" w:line="200" w:lineRule="exact"/>
        <w:rPr>
          <w:rFonts w:ascii="Arial" w:hAnsi="Arial" w:cs="Arial"/>
        </w:rPr>
      </w:pPr>
    </w:p>
    <w:p w14:paraId="6172F0BF" w14:textId="415E0835" w:rsidR="00226062" w:rsidRPr="00270FF3" w:rsidRDefault="00226062" w:rsidP="00226062">
      <w:pPr>
        <w:spacing w:before="200" w:after="0"/>
        <w:ind w:left="5812"/>
        <w:rPr>
          <w:rFonts w:ascii="Arial" w:hAnsi="Arial" w:cs="Arial"/>
        </w:rPr>
      </w:pPr>
      <w:r w:rsidRPr="00270FF3">
        <w:rPr>
          <w:rFonts w:ascii="Arial" w:hAnsi="Arial" w:cs="Arial"/>
        </w:rPr>
        <w:t xml:space="preserve">Submission Date: </w:t>
      </w:r>
      <w:r>
        <w:rPr>
          <w:rFonts w:ascii="Arial" w:hAnsi="Arial" w:cs="Arial"/>
        </w:rPr>
        <w:t>0</w:t>
      </w:r>
      <w:r w:rsidR="00570E58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January 2019</w:t>
      </w:r>
      <w:r w:rsidRPr="00270FF3">
        <w:rPr>
          <w:rFonts w:ascii="Arial" w:hAnsi="Arial" w:cs="Arial"/>
        </w:rPr>
        <w:t xml:space="preserve">            </w:t>
      </w:r>
    </w:p>
    <w:p w14:paraId="2802A521" w14:textId="77777777" w:rsidR="00D666CF" w:rsidRPr="00EB0BEC" w:rsidRDefault="00D666CF" w:rsidP="00D666CF">
      <w:pPr>
        <w:widowControl w:val="0"/>
        <w:spacing w:after="0" w:line="110" w:lineRule="exact"/>
        <w:rPr>
          <w:rFonts w:ascii="Arial" w:hAnsi="Arial" w:cs="Arial"/>
        </w:rPr>
      </w:pPr>
    </w:p>
    <w:p w14:paraId="08859DA9" w14:textId="01DA770F" w:rsidR="00D666CF" w:rsidRPr="00EB0BEC" w:rsidRDefault="00BA5F8D" w:rsidP="00BA5F8D">
      <w:pPr>
        <w:widowControl w:val="0"/>
        <w:spacing w:after="0" w:line="240" w:lineRule="auto"/>
        <w:ind w:right="5897"/>
        <w:rPr>
          <w:rFonts w:ascii="Arial" w:eastAsia="Arial" w:hAnsi="Arial" w:cs="Arial"/>
        </w:rPr>
      </w:pPr>
      <w:r>
        <w:rPr>
          <w:rFonts w:ascii="Arial" w:hAnsi="Arial" w:cs="Arial"/>
        </w:rPr>
        <w:t xml:space="preserve"> </w:t>
      </w:r>
      <w:r w:rsidR="00D666CF" w:rsidRPr="00EB0BEC">
        <w:rPr>
          <w:rFonts w:ascii="Arial" w:eastAsia="Arial" w:hAnsi="Arial" w:cs="Arial"/>
          <w:spacing w:val="-1"/>
        </w:rPr>
        <w:t>Adaptation</w:t>
      </w:r>
      <w:r w:rsidR="00D666CF" w:rsidRPr="00EB0BEC">
        <w:rPr>
          <w:rFonts w:ascii="Arial" w:eastAsia="Arial" w:hAnsi="Arial" w:cs="Arial"/>
        </w:rPr>
        <w:t xml:space="preserve"> </w:t>
      </w:r>
      <w:r w:rsidR="00D666CF" w:rsidRPr="00EB0BEC">
        <w:rPr>
          <w:rFonts w:ascii="Arial" w:eastAsia="Arial" w:hAnsi="Arial" w:cs="Arial"/>
          <w:spacing w:val="-1"/>
        </w:rPr>
        <w:t>Fund</w:t>
      </w:r>
      <w:r w:rsidR="00D666CF" w:rsidRPr="00EB0BEC">
        <w:rPr>
          <w:rFonts w:ascii="Arial" w:eastAsia="Arial" w:hAnsi="Arial" w:cs="Arial"/>
          <w:spacing w:val="-2"/>
        </w:rPr>
        <w:t xml:space="preserve"> </w:t>
      </w:r>
      <w:r w:rsidR="00D666CF" w:rsidRPr="00EB0BEC">
        <w:rPr>
          <w:rFonts w:ascii="Arial" w:eastAsia="Arial" w:hAnsi="Arial" w:cs="Arial"/>
          <w:spacing w:val="-1"/>
        </w:rPr>
        <w:t>Grant</w:t>
      </w:r>
      <w:r w:rsidR="00D666CF" w:rsidRPr="00EB0BEC">
        <w:rPr>
          <w:rFonts w:ascii="Arial" w:eastAsia="Arial" w:hAnsi="Arial" w:cs="Arial"/>
          <w:spacing w:val="-3"/>
        </w:rPr>
        <w:t xml:space="preserve"> </w:t>
      </w:r>
      <w:r w:rsidR="00D666CF" w:rsidRPr="00EB0BEC">
        <w:rPr>
          <w:rFonts w:ascii="Arial" w:eastAsia="Arial" w:hAnsi="Arial" w:cs="Arial"/>
          <w:spacing w:val="-1"/>
        </w:rPr>
        <w:t>ID:</w:t>
      </w:r>
      <w:r w:rsidR="00D666CF" w:rsidRPr="00EB0BEC"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5"/>
        </w:rPr>
        <w:t xml:space="preserve">      </w:t>
      </w:r>
      <w:r w:rsidR="00D666CF" w:rsidRPr="00EB0BEC">
        <w:rPr>
          <w:rFonts w:ascii="Arial" w:eastAsia="Arial" w:hAnsi="Arial" w:cs="Arial"/>
          <w:spacing w:val="-1"/>
        </w:rPr>
        <w:t>Country/</w:t>
      </w:r>
      <w:proofErr w:type="spellStart"/>
      <w:r w:rsidR="00D666CF" w:rsidRPr="00EB0BEC">
        <w:rPr>
          <w:rFonts w:ascii="Arial" w:eastAsia="Arial" w:hAnsi="Arial" w:cs="Arial"/>
          <w:spacing w:val="-1"/>
        </w:rPr>
        <w:t>ies</w:t>
      </w:r>
      <w:proofErr w:type="spellEnd"/>
      <w:r w:rsidR="00D666CF" w:rsidRPr="00EB0BEC">
        <w:rPr>
          <w:rFonts w:ascii="Arial" w:eastAsia="Arial" w:hAnsi="Arial" w:cs="Arial"/>
          <w:spacing w:val="-1"/>
        </w:rPr>
        <w:t>:</w:t>
      </w:r>
      <w:r w:rsidR="009579F5">
        <w:rPr>
          <w:rFonts w:ascii="Arial" w:eastAsia="Arial" w:hAnsi="Arial" w:cs="Arial"/>
          <w:spacing w:val="-1"/>
        </w:rPr>
        <w:t xml:space="preserve"> Senegal</w:t>
      </w:r>
    </w:p>
    <w:p w14:paraId="08FE187E" w14:textId="35162742" w:rsidR="00D666CF" w:rsidRPr="002E4959" w:rsidRDefault="00BA5F8D" w:rsidP="00BA5F8D">
      <w:pPr>
        <w:widowControl w:val="0"/>
        <w:spacing w:before="1" w:after="0" w:line="240" w:lineRule="auto"/>
        <w:jc w:val="both"/>
        <w:rPr>
          <w:rFonts w:ascii="Arial" w:eastAsia="Arial" w:hAnsi="Arial" w:cs="Arial"/>
          <w:lang w:val="fr-FR"/>
        </w:rPr>
      </w:pPr>
      <w:r w:rsidRPr="002E4959">
        <w:rPr>
          <w:rFonts w:ascii="Arial" w:eastAsia="Arial" w:hAnsi="Arial" w:cs="Arial"/>
          <w:spacing w:val="-1"/>
          <w:lang w:val="fr-FR"/>
        </w:rPr>
        <w:t xml:space="preserve">National </w:t>
      </w:r>
      <w:proofErr w:type="spellStart"/>
      <w:r w:rsidR="00D666CF" w:rsidRPr="002E4959">
        <w:rPr>
          <w:rFonts w:ascii="Arial" w:eastAsia="Arial" w:hAnsi="Arial" w:cs="Arial"/>
          <w:spacing w:val="-1"/>
          <w:lang w:val="fr-FR"/>
        </w:rPr>
        <w:t>Implementing</w:t>
      </w:r>
      <w:proofErr w:type="spellEnd"/>
      <w:r w:rsidR="00D666CF" w:rsidRPr="002E4959">
        <w:rPr>
          <w:rFonts w:ascii="Arial" w:eastAsia="Arial" w:hAnsi="Arial" w:cs="Arial"/>
          <w:spacing w:val="2"/>
          <w:lang w:val="fr-FR"/>
        </w:rPr>
        <w:t xml:space="preserve"> </w:t>
      </w:r>
      <w:proofErr w:type="spellStart"/>
      <w:r w:rsidR="00D666CF" w:rsidRPr="002E4959">
        <w:rPr>
          <w:rFonts w:ascii="Arial" w:eastAsia="Arial" w:hAnsi="Arial" w:cs="Arial"/>
          <w:spacing w:val="-2"/>
          <w:lang w:val="fr-FR"/>
        </w:rPr>
        <w:t>Entity</w:t>
      </w:r>
      <w:proofErr w:type="spellEnd"/>
      <w:r w:rsidR="00D666CF" w:rsidRPr="002E4959">
        <w:rPr>
          <w:rFonts w:ascii="Arial" w:eastAsia="Arial" w:hAnsi="Arial" w:cs="Arial"/>
          <w:spacing w:val="-2"/>
          <w:lang w:val="fr-FR"/>
        </w:rPr>
        <w:t>:</w:t>
      </w:r>
      <w:r w:rsidR="009579F5" w:rsidRPr="002E4959">
        <w:rPr>
          <w:rFonts w:ascii="Arial" w:eastAsia="Arial" w:hAnsi="Arial" w:cs="Arial"/>
          <w:spacing w:val="-2"/>
          <w:lang w:val="fr-FR"/>
        </w:rPr>
        <w:t xml:space="preserve"> Centre de Suivi Ecologique</w:t>
      </w:r>
    </w:p>
    <w:p w14:paraId="16FE40D0" w14:textId="77777777" w:rsidR="00D666CF" w:rsidRPr="002E4959" w:rsidRDefault="00D666CF" w:rsidP="00660044">
      <w:pPr>
        <w:widowControl w:val="0"/>
        <w:spacing w:before="7" w:after="0" w:line="240" w:lineRule="auto"/>
        <w:jc w:val="both"/>
        <w:rPr>
          <w:rFonts w:ascii="Arial" w:hAnsi="Arial" w:cs="Arial"/>
          <w:lang w:val="fr-FR"/>
        </w:rPr>
      </w:pPr>
    </w:p>
    <w:p w14:paraId="33093764" w14:textId="77777777" w:rsidR="00D666CF" w:rsidRPr="002102E2" w:rsidRDefault="00D666CF" w:rsidP="00660044">
      <w:pPr>
        <w:widowControl w:val="0"/>
        <w:numPr>
          <w:ilvl w:val="0"/>
          <w:numId w:val="1"/>
        </w:numPr>
        <w:tabs>
          <w:tab w:val="left" w:pos="564"/>
        </w:tabs>
        <w:spacing w:after="0" w:line="240" w:lineRule="auto"/>
        <w:jc w:val="both"/>
        <w:outlineLvl w:val="0"/>
        <w:rPr>
          <w:rFonts w:ascii="Arial" w:eastAsia="Arial" w:hAnsi="Arial" w:cs="Arial"/>
          <w:sz w:val="24"/>
          <w:szCs w:val="24"/>
        </w:rPr>
      </w:pPr>
      <w:r w:rsidRPr="002102E2">
        <w:rPr>
          <w:rFonts w:ascii="Arial" w:eastAsia="Arial" w:hAnsi="Arial" w:cs="Arial"/>
          <w:b/>
          <w:bCs/>
          <w:spacing w:val="-1"/>
          <w:sz w:val="24"/>
          <w:szCs w:val="24"/>
        </w:rPr>
        <w:t>Timeframe</w:t>
      </w:r>
      <w:r w:rsidRPr="002102E2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Pr="002102E2">
        <w:rPr>
          <w:rFonts w:ascii="Arial" w:eastAsia="Arial" w:hAnsi="Arial" w:cs="Arial"/>
          <w:b/>
          <w:bCs/>
          <w:spacing w:val="-2"/>
          <w:sz w:val="24"/>
          <w:szCs w:val="24"/>
        </w:rPr>
        <w:t>of</w:t>
      </w:r>
      <w:r w:rsidRPr="002102E2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Pr="002102E2">
        <w:rPr>
          <w:rFonts w:ascii="Arial" w:eastAsia="Arial" w:hAnsi="Arial" w:cs="Arial"/>
          <w:b/>
          <w:bCs/>
          <w:spacing w:val="-1"/>
          <w:sz w:val="24"/>
          <w:szCs w:val="24"/>
        </w:rPr>
        <w:t>Activity</w:t>
      </w:r>
    </w:p>
    <w:p w14:paraId="039ECA47" w14:textId="77777777" w:rsidR="00D666CF" w:rsidRPr="00EB0BEC" w:rsidRDefault="00D666CF" w:rsidP="00660044">
      <w:pPr>
        <w:widowControl w:val="0"/>
        <w:spacing w:before="4" w:after="0" w:line="240" w:lineRule="auto"/>
        <w:jc w:val="both"/>
        <w:rPr>
          <w:rFonts w:ascii="Arial" w:hAnsi="Arial" w:cs="Arial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6"/>
        <w:gridCol w:w="4789"/>
      </w:tblGrid>
      <w:tr w:rsidR="00D666CF" w:rsidRPr="00EB0BEC" w14:paraId="36B516DC" w14:textId="77777777" w:rsidTr="006D0D03">
        <w:trPr>
          <w:trHeight w:hRule="exact" w:val="300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2BC30" w14:textId="463B477E" w:rsidR="00D666CF" w:rsidRPr="00EB0BEC" w:rsidRDefault="00640371" w:rsidP="00660044">
            <w:pPr>
              <w:widowControl w:val="0"/>
              <w:spacing w:after="0" w:line="240" w:lineRule="auto"/>
              <w:ind w:left="102"/>
              <w:jc w:val="both"/>
              <w:rPr>
                <w:rFonts w:ascii="Arial" w:eastAsia="Arial" w:hAnsi="Arial" w:cs="Arial"/>
              </w:rPr>
            </w:pPr>
            <w:r w:rsidRPr="00EB0BEC">
              <w:rPr>
                <w:rFonts w:ascii="Arial" w:hAnsi="Arial" w:cs="Arial"/>
                <w:spacing w:val="-1"/>
              </w:rPr>
              <w:t>Expected s</w:t>
            </w:r>
            <w:r w:rsidR="00D666CF" w:rsidRPr="00EB0BEC">
              <w:rPr>
                <w:rFonts w:ascii="Arial" w:hAnsi="Arial" w:cs="Arial"/>
                <w:spacing w:val="-1"/>
              </w:rPr>
              <w:t>tart</w:t>
            </w:r>
            <w:r w:rsidR="00D666CF" w:rsidRPr="00EB0BEC">
              <w:rPr>
                <w:rFonts w:ascii="Arial" w:hAnsi="Arial" w:cs="Arial"/>
              </w:rPr>
              <w:t xml:space="preserve"> </w:t>
            </w:r>
            <w:r w:rsidR="00D666CF" w:rsidRPr="00EB0BEC">
              <w:rPr>
                <w:rFonts w:ascii="Arial" w:hAnsi="Arial" w:cs="Arial"/>
                <w:spacing w:val="-1"/>
              </w:rPr>
              <w:t>date</w:t>
            </w:r>
            <w:r w:rsidR="00D666CF" w:rsidRPr="00EB0BE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A78B2" w14:textId="0EB31289" w:rsidR="00D666CF" w:rsidRPr="00EB0BEC" w:rsidRDefault="009579F5" w:rsidP="00F6344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March 201</w:t>
            </w:r>
            <w:r w:rsidR="00F6344D">
              <w:rPr>
                <w:rFonts w:ascii="Arial" w:hAnsi="Arial" w:cs="Arial"/>
              </w:rPr>
              <w:t>9</w:t>
            </w:r>
          </w:p>
        </w:tc>
      </w:tr>
      <w:tr w:rsidR="00D666CF" w:rsidRPr="00EB0BEC" w14:paraId="4776A770" w14:textId="77777777" w:rsidTr="006D0D03">
        <w:trPr>
          <w:trHeight w:hRule="exact" w:val="302"/>
        </w:trPr>
        <w:tc>
          <w:tcPr>
            <w:tcW w:w="4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AD9BA" w14:textId="36B6021A" w:rsidR="00D666CF" w:rsidRPr="00EB0BEC" w:rsidRDefault="00D666CF" w:rsidP="00660044">
            <w:pPr>
              <w:widowControl w:val="0"/>
              <w:spacing w:after="0" w:line="240" w:lineRule="auto"/>
              <w:ind w:left="102"/>
              <w:jc w:val="both"/>
              <w:rPr>
                <w:rFonts w:ascii="Arial" w:eastAsia="Arial" w:hAnsi="Arial" w:cs="Arial"/>
              </w:rPr>
            </w:pPr>
            <w:r w:rsidRPr="00EB0BEC">
              <w:rPr>
                <w:rFonts w:ascii="Arial" w:hAnsi="Arial" w:cs="Arial"/>
                <w:spacing w:val="-1"/>
              </w:rPr>
              <w:t>Completion</w:t>
            </w:r>
            <w:r w:rsidRPr="00EB0BEC">
              <w:rPr>
                <w:rFonts w:ascii="Arial" w:hAnsi="Arial" w:cs="Arial"/>
              </w:rPr>
              <w:t xml:space="preserve"> date</w:t>
            </w:r>
            <w:r w:rsidRPr="00EB0BEC">
              <w:rPr>
                <w:rFonts w:ascii="Arial" w:hAnsi="Arial" w:cs="Arial"/>
                <w:spacing w:val="-2"/>
              </w:rPr>
              <w:t xml:space="preserve"> </w:t>
            </w:r>
          </w:p>
        </w:tc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F8C4F" w14:textId="550BB870" w:rsidR="00D666CF" w:rsidRPr="00EB0BEC" w:rsidRDefault="00924286" w:rsidP="00660044">
            <w:pPr>
              <w:widowControl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June </w:t>
            </w:r>
            <w:r w:rsidR="00F6344D">
              <w:rPr>
                <w:rFonts w:ascii="Arial" w:hAnsi="Arial" w:cs="Arial"/>
              </w:rPr>
              <w:t>2020</w:t>
            </w:r>
          </w:p>
        </w:tc>
      </w:tr>
    </w:tbl>
    <w:p w14:paraId="2E024D61" w14:textId="77777777" w:rsidR="00D666CF" w:rsidRPr="00EB0BEC" w:rsidRDefault="00D666CF" w:rsidP="00660044">
      <w:pPr>
        <w:widowControl w:val="0"/>
        <w:spacing w:before="13" w:after="0" w:line="240" w:lineRule="auto"/>
        <w:jc w:val="both"/>
        <w:rPr>
          <w:rFonts w:ascii="Arial" w:hAnsi="Arial" w:cs="Arial"/>
        </w:rPr>
      </w:pPr>
    </w:p>
    <w:p w14:paraId="295F45FA" w14:textId="14FBC9AE" w:rsidR="00D666CF" w:rsidRPr="002102E2" w:rsidRDefault="00D666CF" w:rsidP="00660044">
      <w:pPr>
        <w:widowControl w:val="0"/>
        <w:numPr>
          <w:ilvl w:val="0"/>
          <w:numId w:val="1"/>
        </w:numPr>
        <w:tabs>
          <w:tab w:val="left" w:pos="627"/>
        </w:tabs>
        <w:spacing w:before="72" w:after="0" w:line="240" w:lineRule="auto"/>
        <w:ind w:left="626" w:hanging="406"/>
        <w:jc w:val="both"/>
        <w:outlineLvl w:val="0"/>
        <w:rPr>
          <w:rFonts w:ascii="Arial" w:eastAsia="Arial" w:hAnsi="Arial" w:cs="Arial"/>
          <w:sz w:val="24"/>
          <w:szCs w:val="24"/>
        </w:rPr>
      </w:pPr>
      <w:r w:rsidRPr="002102E2">
        <w:rPr>
          <w:rFonts w:ascii="Arial" w:eastAsia="Arial" w:hAnsi="Arial" w:cs="Arial"/>
          <w:b/>
          <w:bCs/>
          <w:spacing w:val="-1"/>
          <w:sz w:val="24"/>
          <w:szCs w:val="24"/>
        </w:rPr>
        <w:t>Proposed</w:t>
      </w:r>
      <w:r w:rsidRPr="002102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8B2FD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learning </w:t>
      </w:r>
      <w:r w:rsidRPr="002102E2">
        <w:rPr>
          <w:rFonts w:ascii="Arial" w:eastAsia="Arial" w:hAnsi="Arial" w:cs="Arial"/>
          <w:b/>
          <w:bCs/>
          <w:spacing w:val="-1"/>
          <w:sz w:val="24"/>
          <w:szCs w:val="24"/>
        </w:rPr>
        <w:t>activities</w:t>
      </w:r>
      <w:r w:rsidRPr="002102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</w:p>
    <w:p w14:paraId="470C4317" w14:textId="77777777" w:rsidR="00D666CF" w:rsidRPr="00EB0BEC" w:rsidRDefault="00D666CF" w:rsidP="00660044">
      <w:pPr>
        <w:widowControl w:val="0"/>
        <w:spacing w:after="0" w:line="240" w:lineRule="auto"/>
        <w:jc w:val="both"/>
        <w:rPr>
          <w:rFonts w:ascii="Arial" w:hAnsi="Arial" w:cs="Arial"/>
        </w:rPr>
      </w:pPr>
    </w:p>
    <w:p w14:paraId="2C853C2D" w14:textId="38E3BA7E" w:rsidR="00D666CF" w:rsidRPr="00EB0BEC" w:rsidRDefault="00D666CF" w:rsidP="00E30D6E">
      <w:pPr>
        <w:widowControl w:val="0"/>
        <w:spacing w:after="0" w:line="240" w:lineRule="auto"/>
        <w:ind w:left="220" w:right="148"/>
        <w:jc w:val="both"/>
        <w:rPr>
          <w:rFonts w:ascii="Arial" w:hAnsi="Arial" w:cs="Arial"/>
        </w:rPr>
      </w:pPr>
      <w:r w:rsidRPr="00EB0BEC">
        <w:rPr>
          <w:rFonts w:ascii="Arial" w:eastAsia="Arial" w:hAnsi="Arial" w:cs="Arial"/>
          <w:spacing w:val="-1"/>
        </w:rPr>
        <w:t>Describe</w:t>
      </w:r>
      <w:r w:rsidRPr="00EB0BEC">
        <w:rPr>
          <w:rFonts w:ascii="Arial" w:eastAsia="Arial" w:hAnsi="Arial" w:cs="Arial"/>
        </w:rPr>
        <w:t xml:space="preserve"> the</w:t>
      </w:r>
      <w:r w:rsidRPr="00EB0BEC">
        <w:rPr>
          <w:rFonts w:ascii="Arial" w:eastAsia="Arial" w:hAnsi="Arial" w:cs="Arial"/>
          <w:spacing w:val="-2"/>
        </w:rPr>
        <w:t xml:space="preserve"> activities</w:t>
      </w:r>
      <w:r w:rsidRPr="00EB0BEC">
        <w:rPr>
          <w:rFonts w:ascii="Arial" w:eastAsia="Arial" w:hAnsi="Arial" w:cs="Arial"/>
        </w:rPr>
        <w:t xml:space="preserve"> to</w:t>
      </w:r>
      <w:r w:rsidRPr="00EB0BEC">
        <w:rPr>
          <w:rFonts w:ascii="Arial" w:eastAsia="Arial" w:hAnsi="Arial" w:cs="Arial"/>
          <w:spacing w:val="-2"/>
        </w:rPr>
        <w:t xml:space="preserve"> </w:t>
      </w:r>
      <w:r w:rsidRPr="00EB0BEC">
        <w:rPr>
          <w:rFonts w:ascii="Arial" w:eastAsia="Arial" w:hAnsi="Arial" w:cs="Arial"/>
        </w:rPr>
        <w:t>be</w:t>
      </w:r>
      <w:r w:rsidRPr="00EB0BEC">
        <w:rPr>
          <w:rFonts w:ascii="Arial" w:eastAsia="Arial" w:hAnsi="Arial" w:cs="Arial"/>
          <w:spacing w:val="1"/>
        </w:rPr>
        <w:t xml:space="preserve"> </w:t>
      </w:r>
      <w:r w:rsidRPr="00EB0BEC">
        <w:rPr>
          <w:rFonts w:ascii="Arial" w:eastAsia="Arial" w:hAnsi="Arial" w:cs="Arial"/>
          <w:spacing w:val="-1"/>
        </w:rPr>
        <w:t>undertaken</w:t>
      </w:r>
      <w:r w:rsidRPr="00EB0BEC">
        <w:rPr>
          <w:rFonts w:ascii="Arial" w:eastAsia="Arial" w:hAnsi="Arial" w:cs="Arial"/>
          <w:spacing w:val="-2"/>
        </w:rPr>
        <w:t xml:space="preserve"> </w:t>
      </w:r>
      <w:r w:rsidRPr="00EB0BEC">
        <w:rPr>
          <w:rFonts w:ascii="Arial" w:eastAsia="Arial" w:hAnsi="Arial" w:cs="Arial"/>
        </w:rPr>
        <w:t>to</w:t>
      </w:r>
      <w:r w:rsidRPr="00EB0BEC">
        <w:rPr>
          <w:rFonts w:ascii="Arial" w:eastAsia="Arial" w:hAnsi="Arial" w:cs="Arial"/>
          <w:spacing w:val="-2"/>
        </w:rPr>
        <w:t xml:space="preserve"> </w:t>
      </w:r>
      <w:r w:rsidR="00E30D6E">
        <w:rPr>
          <w:rFonts w:ascii="Arial" w:eastAsia="Arial" w:hAnsi="Arial" w:cs="Arial"/>
          <w:spacing w:val="-2"/>
        </w:rPr>
        <w:t>share knowledge with other NIEs or the wider climate adaptation community</w:t>
      </w:r>
      <w:r w:rsidR="00E30D6E">
        <w:rPr>
          <w:rFonts w:ascii="Arial" w:eastAsia="Arial" w:hAnsi="Arial" w:cs="Arial"/>
          <w:spacing w:val="-1"/>
        </w:rPr>
        <w:t xml:space="preserve"> or to develop knowledge/guidelines through partnerships</w:t>
      </w:r>
    </w:p>
    <w:tbl>
      <w:tblPr>
        <w:tblW w:w="10503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5"/>
        <w:gridCol w:w="1853"/>
        <w:gridCol w:w="1808"/>
        <w:gridCol w:w="2280"/>
        <w:gridCol w:w="1491"/>
        <w:gridCol w:w="1656"/>
      </w:tblGrid>
      <w:tr w:rsidR="0081062C" w:rsidRPr="00EB0BEC" w14:paraId="027A5E21" w14:textId="77777777" w:rsidTr="0081062C">
        <w:trPr>
          <w:trHeight w:hRule="exact" w:val="1575"/>
        </w:trPr>
        <w:tc>
          <w:tcPr>
            <w:tcW w:w="1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2592D" w14:textId="77777777" w:rsidR="0081062C" w:rsidRPr="00EB0BEC" w:rsidRDefault="0081062C" w:rsidP="002E4959">
            <w:pPr>
              <w:widowControl w:val="0"/>
              <w:spacing w:after="0" w:line="240" w:lineRule="auto"/>
              <w:ind w:left="84" w:hanging="24"/>
              <w:jc w:val="both"/>
              <w:rPr>
                <w:rFonts w:ascii="Arial" w:eastAsia="Arial" w:hAnsi="Arial" w:cs="Arial"/>
              </w:rPr>
            </w:pPr>
            <w:r w:rsidRPr="00EB0BEC">
              <w:rPr>
                <w:rFonts w:ascii="Arial" w:hAnsi="Arial" w:cs="Arial"/>
                <w:spacing w:val="-1"/>
              </w:rPr>
              <w:t>Proposed</w:t>
            </w:r>
            <w:r w:rsidRPr="00EB0BEC"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  <w:spacing w:val="25"/>
              </w:rPr>
              <w:t xml:space="preserve">Learning </w:t>
            </w:r>
            <w:r w:rsidRPr="00EB0BEC">
              <w:rPr>
                <w:rFonts w:ascii="Arial" w:hAnsi="Arial" w:cs="Arial"/>
                <w:spacing w:val="-1"/>
              </w:rPr>
              <w:t>Activities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3AB01D" w14:textId="162BFAD1" w:rsidR="0081062C" w:rsidRPr="00EB0BEC" w:rsidRDefault="0081062C" w:rsidP="00E30D6E">
            <w:pPr>
              <w:widowControl w:val="0"/>
              <w:spacing w:after="0" w:line="240" w:lineRule="auto"/>
              <w:ind w:left="190" w:right="212" w:firstLine="17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Description of activities</w:t>
            </w:r>
          </w:p>
        </w:tc>
        <w:tc>
          <w:tcPr>
            <w:tcW w:w="1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3CA1E" w14:textId="3DDBE706" w:rsidR="0081062C" w:rsidRPr="00A47734" w:rsidRDefault="0081062C" w:rsidP="00E30D6E">
            <w:pPr>
              <w:widowControl w:val="0"/>
              <w:spacing w:after="0" w:line="240" w:lineRule="auto"/>
              <w:ind w:left="190" w:right="212" w:firstLine="17"/>
              <w:rPr>
                <w:rFonts w:ascii="Arial" w:hAnsi="Arial" w:cs="Arial"/>
                <w:spacing w:val="-1"/>
              </w:rPr>
            </w:pPr>
            <w:r w:rsidRPr="00A47734">
              <w:rPr>
                <w:rFonts w:ascii="Arial" w:hAnsi="Arial" w:cs="Arial"/>
                <w:spacing w:val="-1"/>
              </w:rPr>
              <w:t>Expected Output of the Activities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DD8A3" w14:textId="3BBD1B8A" w:rsidR="0081062C" w:rsidRPr="00EB0BEC" w:rsidRDefault="0081062C" w:rsidP="00E30D6E">
            <w:pPr>
              <w:widowControl w:val="0"/>
              <w:spacing w:after="0" w:line="240" w:lineRule="auto"/>
              <w:ind w:left="70" w:right="103"/>
              <w:rPr>
                <w:rFonts w:ascii="Arial" w:eastAsia="Arial" w:hAnsi="Arial" w:cs="Arial"/>
              </w:rPr>
            </w:pPr>
            <w:r w:rsidRPr="00EB0BEC">
              <w:rPr>
                <w:rFonts w:ascii="Arial" w:hAnsi="Arial" w:cs="Arial"/>
                <w:spacing w:val="-1"/>
              </w:rPr>
              <w:t>Country/Institution</w:t>
            </w:r>
            <w:r w:rsidRPr="00EB0BEC">
              <w:rPr>
                <w:rFonts w:ascii="Arial" w:hAnsi="Arial" w:cs="Arial"/>
                <w:spacing w:val="29"/>
              </w:rPr>
              <w:t xml:space="preserve"> </w:t>
            </w:r>
            <w:r w:rsidRPr="00EB0BEC">
              <w:rPr>
                <w:rFonts w:ascii="Arial" w:hAnsi="Arial" w:cs="Arial"/>
              </w:rPr>
              <w:t xml:space="preserve">to </w:t>
            </w:r>
            <w:r>
              <w:rPr>
                <w:rFonts w:ascii="Arial" w:hAnsi="Arial" w:cs="Arial"/>
              </w:rPr>
              <w:t>share/transfer knowledge with/to or to develop guidelines for,</w:t>
            </w:r>
            <w:r w:rsidRPr="00EB0BEC"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including NIE(s)</w:t>
            </w:r>
          </w:p>
        </w:tc>
        <w:tc>
          <w:tcPr>
            <w:tcW w:w="1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CA2E1" w14:textId="77777777" w:rsidR="0081062C" w:rsidRPr="00EB0BEC" w:rsidRDefault="0081062C" w:rsidP="00E30D6E">
            <w:pPr>
              <w:widowControl w:val="0"/>
              <w:spacing w:after="0" w:line="240" w:lineRule="auto"/>
              <w:ind w:left="79" w:right="125"/>
              <w:rPr>
                <w:rFonts w:ascii="Arial" w:eastAsia="Arial" w:hAnsi="Arial" w:cs="Arial"/>
              </w:rPr>
            </w:pPr>
            <w:r w:rsidRPr="00EB0BEC">
              <w:rPr>
                <w:rFonts w:ascii="Arial" w:hAnsi="Arial" w:cs="Arial"/>
                <w:spacing w:val="-1"/>
              </w:rPr>
              <w:t>Requested</w:t>
            </w:r>
            <w:r w:rsidRPr="00EB0BEC">
              <w:rPr>
                <w:rFonts w:ascii="Arial" w:hAnsi="Arial" w:cs="Arial"/>
              </w:rPr>
              <w:t xml:space="preserve"> </w:t>
            </w:r>
            <w:r w:rsidRPr="00EB0BEC">
              <w:rPr>
                <w:rFonts w:ascii="Arial" w:hAnsi="Arial" w:cs="Arial"/>
                <w:spacing w:val="-1"/>
              </w:rPr>
              <w:t>budget</w:t>
            </w:r>
            <w:r w:rsidRPr="00EB0BEC">
              <w:rPr>
                <w:rFonts w:ascii="Arial" w:hAnsi="Arial" w:cs="Arial"/>
                <w:spacing w:val="25"/>
              </w:rPr>
              <w:t xml:space="preserve"> </w:t>
            </w:r>
            <w:r w:rsidRPr="00EB0BEC">
              <w:rPr>
                <w:rFonts w:ascii="Arial" w:hAnsi="Arial" w:cs="Arial"/>
                <w:spacing w:val="-1"/>
              </w:rPr>
              <w:t>(USD)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17E62" w14:textId="77777777" w:rsidR="0081062C" w:rsidRPr="00EB0BEC" w:rsidRDefault="0081062C" w:rsidP="00E30D6E">
            <w:pPr>
              <w:widowControl w:val="0"/>
              <w:spacing w:after="0" w:line="240" w:lineRule="auto"/>
              <w:ind w:left="109" w:right="108" w:firstLine="12"/>
              <w:rPr>
                <w:rFonts w:ascii="Arial" w:eastAsia="Arial" w:hAnsi="Arial" w:cs="Arial"/>
              </w:rPr>
            </w:pPr>
            <w:r w:rsidRPr="00EB0BEC">
              <w:rPr>
                <w:rFonts w:ascii="Arial" w:hAnsi="Arial" w:cs="Arial"/>
                <w:spacing w:val="-1"/>
              </w:rPr>
              <w:t>Tentative</w:t>
            </w:r>
            <w:r w:rsidRPr="00EB0BEC">
              <w:rPr>
                <w:rFonts w:ascii="Arial" w:hAnsi="Arial" w:cs="Arial"/>
              </w:rPr>
              <w:t xml:space="preserve"> </w:t>
            </w:r>
            <w:r w:rsidRPr="00EB0BEC">
              <w:rPr>
                <w:rFonts w:ascii="Arial" w:hAnsi="Arial" w:cs="Arial"/>
                <w:spacing w:val="-1"/>
              </w:rPr>
              <w:t>timeline</w:t>
            </w:r>
            <w:r w:rsidRPr="00EB0BEC">
              <w:rPr>
                <w:rFonts w:ascii="Arial" w:hAnsi="Arial" w:cs="Arial"/>
                <w:spacing w:val="27"/>
              </w:rPr>
              <w:t xml:space="preserve"> </w:t>
            </w:r>
            <w:r w:rsidRPr="00EB0BEC">
              <w:rPr>
                <w:rFonts w:ascii="Arial" w:hAnsi="Arial" w:cs="Arial"/>
                <w:spacing w:val="-1"/>
              </w:rPr>
              <w:t>(Completion</w:t>
            </w:r>
            <w:r w:rsidRPr="00EB0BEC">
              <w:rPr>
                <w:rFonts w:ascii="Arial" w:hAnsi="Arial" w:cs="Arial"/>
              </w:rPr>
              <w:t xml:space="preserve"> </w:t>
            </w:r>
            <w:r w:rsidRPr="00EB0BEC">
              <w:rPr>
                <w:rFonts w:ascii="Arial" w:hAnsi="Arial" w:cs="Arial"/>
                <w:spacing w:val="-1"/>
              </w:rPr>
              <w:t>date)</w:t>
            </w:r>
          </w:p>
        </w:tc>
      </w:tr>
      <w:tr w:rsidR="008963B1" w:rsidRPr="003447EB" w14:paraId="3AB350B2" w14:textId="77777777" w:rsidTr="00DE6145">
        <w:trPr>
          <w:trHeight w:val="2402"/>
        </w:trPr>
        <w:tc>
          <w:tcPr>
            <w:tcW w:w="1415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B79DA60" w14:textId="1CD8D6F9" w:rsidR="008963B1" w:rsidRPr="00DE6145" w:rsidRDefault="008963B1" w:rsidP="00DE6145">
            <w:pPr>
              <w:widowControl w:val="0"/>
              <w:spacing w:after="0" w:line="240" w:lineRule="auto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t xml:space="preserve">1. </w:t>
            </w:r>
            <w:r w:rsidR="00226062" w:rsidRPr="00DE6145">
              <w:rPr>
                <w:rFonts w:ascii="Arial" w:hAnsi="Arial" w:cs="Arial"/>
                <w:spacing w:val="-1"/>
              </w:rPr>
              <w:t>Development of a knowledge management system on direct access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A5CA173" w14:textId="45BBC0BC" w:rsidR="008963B1" w:rsidRPr="00764E92" w:rsidRDefault="008963B1" w:rsidP="002E4959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 w:rsidRPr="00764E92">
              <w:rPr>
                <w:rFonts w:ascii="Arial" w:hAnsi="Arial" w:cs="Arial"/>
                <w:spacing w:val="-1"/>
              </w:rPr>
              <w:t>1.1</w:t>
            </w:r>
            <w:r w:rsidR="00D311D2" w:rsidRPr="00764E92">
              <w:rPr>
                <w:rFonts w:ascii="Arial" w:hAnsi="Arial" w:cs="Arial"/>
                <w:spacing w:val="-1"/>
              </w:rPr>
              <w:t xml:space="preserve">. </w:t>
            </w:r>
            <w:r w:rsidR="00226062" w:rsidRPr="00764E92">
              <w:rPr>
                <w:rFonts w:ascii="Arial" w:hAnsi="Arial" w:cs="Arial"/>
                <w:spacing w:val="-1"/>
              </w:rPr>
              <w:t>Need analysis</w:t>
            </w:r>
          </w:p>
          <w:p w14:paraId="0671E883" w14:textId="77777777" w:rsidR="008963B1" w:rsidRPr="00764E92" w:rsidRDefault="008963B1" w:rsidP="002E4959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5AF18B02" w14:textId="77777777" w:rsidR="008963B1" w:rsidRPr="00764E92" w:rsidRDefault="008963B1" w:rsidP="002E4959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7F6EA603" w14:textId="77777777" w:rsidR="008963B1" w:rsidRPr="00764E92" w:rsidRDefault="008963B1" w:rsidP="002E4959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52E3BC92" w14:textId="77777777" w:rsidR="008963B1" w:rsidRPr="00764E92" w:rsidRDefault="008963B1" w:rsidP="002E4959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05C61412" w14:textId="77777777" w:rsidR="008963B1" w:rsidRPr="00764E92" w:rsidRDefault="008963B1" w:rsidP="002E4959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7E636829" w14:textId="77777777" w:rsidR="008963B1" w:rsidRPr="00764E92" w:rsidRDefault="008963B1" w:rsidP="002E4959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469FDBF0" w14:textId="65920D98" w:rsidR="008963B1" w:rsidRPr="00764E92" w:rsidRDefault="008963B1" w:rsidP="002E4959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2F206E71" w14:textId="0A399FF3" w:rsidR="00486509" w:rsidRPr="00764E92" w:rsidRDefault="00486509" w:rsidP="002E4959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5FB9D7E9" w14:textId="779CED0B" w:rsidR="00486509" w:rsidRPr="00764E92" w:rsidRDefault="00486509" w:rsidP="002E4959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0B3B50F3" w14:textId="4EDDC191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t>1.2. D</w:t>
            </w:r>
            <w:r w:rsidR="00226062" w:rsidRPr="00DE6145">
              <w:rPr>
                <w:rFonts w:ascii="Arial" w:hAnsi="Arial" w:cs="Arial"/>
                <w:spacing w:val="-1"/>
              </w:rPr>
              <w:t xml:space="preserve">evelopment of the knowledge management system charter </w:t>
            </w:r>
          </w:p>
          <w:p w14:paraId="191B718B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4CDFA6A8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236A9A4A" w14:textId="47A7D4C3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t>1.3 D</w:t>
            </w:r>
            <w:r w:rsidR="009E406B" w:rsidRPr="00DE6145">
              <w:rPr>
                <w:rFonts w:ascii="Arial" w:hAnsi="Arial" w:cs="Arial"/>
                <w:spacing w:val="-1"/>
              </w:rPr>
              <w:t>e</w:t>
            </w:r>
            <w:r w:rsidRPr="00DE6145">
              <w:rPr>
                <w:rFonts w:ascii="Arial" w:hAnsi="Arial" w:cs="Arial"/>
                <w:spacing w:val="-1"/>
              </w:rPr>
              <w:t xml:space="preserve">velopment </w:t>
            </w:r>
            <w:r w:rsidR="009E406B" w:rsidRPr="00DE6145">
              <w:rPr>
                <w:rFonts w:ascii="Arial" w:hAnsi="Arial" w:cs="Arial"/>
                <w:spacing w:val="-1"/>
              </w:rPr>
              <w:t xml:space="preserve">of an online platform for sharing </w:t>
            </w:r>
            <w:r w:rsidR="009E406B" w:rsidRPr="00DE6145">
              <w:rPr>
                <w:rFonts w:ascii="Arial" w:hAnsi="Arial" w:cs="Arial"/>
                <w:spacing w:val="-1"/>
              </w:rPr>
              <w:lastRenderedPageBreak/>
              <w:t>knowledge</w:t>
            </w:r>
          </w:p>
          <w:p w14:paraId="1CFD43DC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3B210C37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7DDE63C8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57A6ECA3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39D10228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224C8350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6C56522D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469B7871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2ADF529F" w14:textId="10B5083F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t xml:space="preserve">1.4 </w:t>
            </w:r>
            <w:r w:rsidR="00A6583E" w:rsidRPr="00DE6145">
              <w:rPr>
                <w:rFonts w:ascii="Arial" w:hAnsi="Arial" w:cs="Arial"/>
                <w:spacing w:val="-1"/>
              </w:rPr>
              <w:t xml:space="preserve">Acquisition of </w:t>
            </w:r>
            <w:r w:rsidR="00A6583E">
              <w:rPr>
                <w:rFonts w:ascii="Arial" w:hAnsi="Arial" w:cs="Arial"/>
                <w:spacing w:val="-1"/>
              </w:rPr>
              <w:t xml:space="preserve">e-learning material and equipment </w:t>
            </w:r>
            <w:r w:rsidR="00A6583E" w:rsidRPr="00DE6145">
              <w:rPr>
                <w:rFonts w:ascii="Arial" w:hAnsi="Arial" w:cs="Arial"/>
                <w:spacing w:val="-1"/>
              </w:rPr>
              <w:t xml:space="preserve"> </w:t>
            </w:r>
          </w:p>
          <w:p w14:paraId="64FCC702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0E3756AD" w14:textId="0C0A06F9" w:rsidR="008963B1" w:rsidRPr="00764E92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 w:rsidRPr="00764E92">
              <w:rPr>
                <w:rFonts w:ascii="Arial" w:hAnsi="Arial" w:cs="Arial"/>
                <w:spacing w:val="-1"/>
              </w:rPr>
              <w:t xml:space="preserve">1.5 </w:t>
            </w:r>
            <w:r w:rsidR="00A6583E" w:rsidRPr="00764E92">
              <w:rPr>
                <w:rFonts w:ascii="Arial" w:hAnsi="Arial" w:cs="Arial"/>
                <w:spacing w:val="-1"/>
              </w:rPr>
              <w:t>Preparing a note on best practices on direct access</w:t>
            </w:r>
          </w:p>
          <w:p w14:paraId="4896A55D" w14:textId="0DD21B35" w:rsidR="008963B1" w:rsidRPr="00764E92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</w:tc>
        <w:tc>
          <w:tcPr>
            <w:tcW w:w="180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2F6A6C8" w14:textId="0B3892E5" w:rsidR="00226062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lastRenderedPageBreak/>
              <w:t>1.</w:t>
            </w:r>
            <w:r w:rsidR="00924286" w:rsidRPr="00DE6145">
              <w:rPr>
                <w:rFonts w:ascii="Arial" w:hAnsi="Arial" w:cs="Arial"/>
                <w:spacing w:val="-1"/>
              </w:rPr>
              <w:t xml:space="preserve">1. </w:t>
            </w:r>
            <w:r w:rsidR="00226062" w:rsidRPr="00DE6145">
              <w:rPr>
                <w:rFonts w:ascii="Arial" w:hAnsi="Arial" w:cs="Arial"/>
                <w:spacing w:val="-1"/>
              </w:rPr>
              <w:t>Needs in terms of material, tools and services are identified</w:t>
            </w:r>
            <w:r w:rsidRPr="00DE6145">
              <w:rPr>
                <w:rFonts w:ascii="Arial" w:hAnsi="Arial" w:cs="Arial"/>
                <w:spacing w:val="-1"/>
              </w:rPr>
              <w:t xml:space="preserve"> </w:t>
            </w:r>
          </w:p>
          <w:p w14:paraId="402436B4" w14:textId="77777777" w:rsidR="00226062" w:rsidRDefault="00226062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68ABDD4A" w14:textId="13D6C23D" w:rsidR="008963B1" w:rsidRPr="00DE6145" w:rsidRDefault="00A4045F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t>Deliverable</w:t>
            </w:r>
            <w:r w:rsidR="008963B1" w:rsidRPr="00DE6145">
              <w:rPr>
                <w:rFonts w:ascii="Arial" w:hAnsi="Arial" w:cs="Arial"/>
                <w:spacing w:val="-1"/>
              </w:rPr>
              <w:t xml:space="preserve"> : </w:t>
            </w:r>
            <w:r w:rsidR="00226062" w:rsidRPr="00DE6145">
              <w:rPr>
                <w:rFonts w:ascii="Arial" w:hAnsi="Arial" w:cs="Arial"/>
                <w:spacing w:val="-1"/>
              </w:rPr>
              <w:t xml:space="preserve"> Needs analysis report</w:t>
            </w:r>
          </w:p>
          <w:p w14:paraId="7DC5675E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00000748" w14:textId="77777777" w:rsidR="00D311D2" w:rsidRPr="00DE6145" w:rsidRDefault="00D311D2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5D906CBF" w14:textId="0E0E2760" w:rsidR="009E406B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t>1.2</w:t>
            </w:r>
            <w:r w:rsidRPr="00DE6145">
              <w:rPr>
                <w:rFonts w:cstheme="minorHAnsi"/>
                <w:b/>
                <w:i/>
                <w:sz w:val="20"/>
              </w:rPr>
              <w:t xml:space="preserve"> </w:t>
            </w:r>
            <w:r w:rsidR="00486509" w:rsidRPr="00DE6145">
              <w:rPr>
                <w:rFonts w:ascii="Arial" w:hAnsi="Arial" w:cs="Arial"/>
                <w:spacing w:val="-1"/>
              </w:rPr>
              <w:t>C</w:t>
            </w:r>
            <w:r w:rsidRPr="00DE6145">
              <w:rPr>
                <w:rFonts w:ascii="Arial" w:hAnsi="Arial" w:cs="Arial"/>
                <w:spacing w:val="-1"/>
              </w:rPr>
              <w:t>harte</w:t>
            </w:r>
            <w:r w:rsidR="009E406B" w:rsidRPr="00DE6145">
              <w:rPr>
                <w:rFonts w:ascii="Arial" w:hAnsi="Arial" w:cs="Arial"/>
                <w:spacing w:val="-1"/>
              </w:rPr>
              <w:t>r</w:t>
            </w:r>
            <w:r w:rsidRPr="00DE6145">
              <w:rPr>
                <w:rFonts w:ascii="Arial" w:hAnsi="Arial" w:cs="Arial"/>
                <w:spacing w:val="-1"/>
              </w:rPr>
              <w:t xml:space="preserve"> </w:t>
            </w:r>
            <w:r w:rsidR="009E406B" w:rsidRPr="00DE6145">
              <w:rPr>
                <w:rFonts w:ascii="Arial" w:hAnsi="Arial" w:cs="Arial"/>
                <w:spacing w:val="-1"/>
              </w:rPr>
              <w:t>elaborated</w:t>
            </w:r>
          </w:p>
          <w:p w14:paraId="336B5125" w14:textId="0FD0C0A3" w:rsidR="008963B1" w:rsidRPr="00DE6145" w:rsidRDefault="00A4045F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Deliverable</w:t>
            </w:r>
            <w:bookmarkStart w:id="0" w:name="_GoBack"/>
            <w:bookmarkEnd w:id="0"/>
            <w:r w:rsidR="008963B1" w:rsidRPr="00DE6145">
              <w:rPr>
                <w:rFonts w:ascii="Arial" w:hAnsi="Arial" w:cs="Arial"/>
                <w:spacing w:val="-1"/>
              </w:rPr>
              <w:t> : Charte</w:t>
            </w:r>
            <w:r w:rsidR="009E406B" w:rsidRPr="00DE6145">
              <w:rPr>
                <w:rFonts w:ascii="Arial" w:hAnsi="Arial" w:cs="Arial"/>
                <w:spacing w:val="-1"/>
              </w:rPr>
              <w:t>r</w:t>
            </w:r>
            <w:r w:rsidR="008963B1" w:rsidRPr="00DE6145">
              <w:rPr>
                <w:rFonts w:ascii="Arial" w:hAnsi="Arial" w:cs="Arial"/>
                <w:spacing w:val="-1"/>
              </w:rPr>
              <w:t xml:space="preserve"> </w:t>
            </w:r>
          </w:p>
          <w:p w14:paraId="1265313E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4F1ECD2C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2ACE3EA9" w14:textId="77777777" w:rsidR="00D311D2" w:rsidRPr="00DE6145" w:rsidRDefault="00D311D2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3714D355" w14:textId="0508AAC0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t xml:space="preserve">1.3 </w:t>
            </w:r>
            <w:r w:rsidR="009E406B" w:rsidRPr="00DE6145">
              <w:rPr>
                <w:rFonts w:ascii="Arial" w:hAnsi="Arial" w:cs="Arial"/>
                <w:spacing w:val="-1"/>
              </w:rPr>
              <w:t xml:space="preserve">Online </w:t>
            </w:r>
            <w:r w:rsidR="00A4045F" w:rsidRPr="00DE6145">
              <w:rPr>
                <w:rFonts w:ascii="Arial" w:hAnsi="Arial" w:cs="Arial"/>
                <w:spacing w:val="-1"/>
              </w:rPr>
              <w:t>platform</w:t>
            </w:r>
            <w:r w:rsidRPr="00DE6145">
              <w:rPr>
                <w:rFonts w:ascii="Arial" w:hAnsi="Arial" w:cs="Arial"/>
                <w:spacing w:val="-1"/>
              </w:rPr>
              <w:t xml:space="preserve"> </w:t>
            </w:r>
            <w:r w:rsidR="009E406B" w:rsidRPr="00DE6145">
              <w:rPr>
                <w:rFonts w:ascii="Arial" w:hAnsi="Arial" w:cs="Arial"/>
                <w:spacing w:val="-1"/>
              </w:rPr>
              <w:t>for</w:t>
            </w:r>
            <w:r w:rsidRPr="00DE6145">
              <w:rPr>
                <w:rFonts w:ascii="Arial" w:hAnsi="Arial" w:cs="Arial"/>
                <w:spacing w:val="-1"/>
              </w:rPr>
              <w:t xml:space="preserve"> collect</w:t>
            </w:r>
            <w:r w:rsidR="009E406B" w:rsidRPr="00DE6145">
              <w:rPr>
                <w:rFonts w:ascii="Arial" w:hAnsi="Arial" w:cs="Arial"/>
                <w:spacing w:val="-1"/>
              </w:rPr>
              <w:t>ing and sharing knowledge</w:t>
            </w:r>
          </w:p>
          <w:p w14:paraId="3091067E" w14:textId="77777777" w:rsidR="009E406B" w:rsidRDefault="009E406B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506A74C7" w14:textId="1E491499" w:rsidR="008963B1" w:rsidRPr="00DE6145" w:rsidRDefault="00A4045F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t>Deliverables</w:t>
            </w:r>
            <w:r w:rsidR="008963B1" w:rsidRPr="00DE6145">
              <w:rPr>
                <w:rFonts w:ascii="Arial" w:hAnsi="Arial" w:cs="Arial"/>
                <w:spacing w:val="-1"/>
              </w:rPr>
              <w:t xml:space="preserve"> : </w:t>
            </w:r>
            <w:r w:rsidR="009E406B" w:rsidRPr="00DE6145">
              <w:rPr>
                <w:rFonts w:ascii="Arial" w:hAnsi="Arial" w:cs="Arial"/>
                <w:spacing w:val="-1"/>
              </w:rPr>
              <w:t>Report of the launch workshop of the platform ; User guide of the platform</w:t>
            </w:r>
          </w:p>
          <w:p w14:paraId="1F0EDCCC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1116C944" w14:textId="63653D7F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t xml:space="preserve">1.4. </w:t>
            </w:r>
            <w:r w:rsidR="00A6583E" w:rsidRPr="00DE6145">
              <w:rPr>
                <w:rFonts w:ascii="Arial" w:hAnsi="Arial" w:cs="Arial"/>
                <w:spacing w:val="-1"/>
              </w:rPr>
              <w:t>Equipment and material</w:t>
            </w:r>
          </w:p>
          <w:p w14:paraId="26CB41A1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5EA19561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77EC868C" w14:textId="77777777" w:rsidR="008963B1" w:rsidRPr="00DE6145" w:rsidRDefault="008963B1" w:rsidP="00177CD1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</w:p>
          <w:p w14:paraId="4A67E8C6" w14:textId="7BD8350A" w:rsidR="008963B1" w:rsidRPr="00DE6145" w:rsidRDefault="008963B1" w:rsidP="00764E92">
            <w:pPr>
              <w:widowControl w:val="0"/>
              <w:spacing w:after="0" w:line="240" w:lineRule="auto"/>
              <w:ind w:right="212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t>1.5</w:t>
            </w:r>
            <w:r w:rsidR="00347AD0" w:rsidRPr="00DE6145">
              <w:t xml:space="preserve"> </w:t>
            </w:r>
            <w:r w:rsidR="00C27435" w:rsidRPr="00DE6145">
              <w:rPr>
                <w:rFonts w:ascii="Arial" w:hAnsi="Arial" w:cs="Arial"/>
                <w:spacing w:val="-1"/>
              </w:rPr>
              <w:t> Les</w:t>
            </w:r>
            <w:r w:rsidR="00764E92">
              <w:rPr>
                <w:rFonts w:ascii="Arial" w:hAnsi="Arial" w:cs="Arial"/>
                <w:spacing w:val="-1"/>
              </w:rPr>
              <w:t>son-</w:t>
            </w:r>
            <w:r w:rsidR="00C27435" w:rsidRPr="00DE6145">
              <w:rPr>
                <w:rFonts w:ascii="Arial" w:hAnsi="Arial" w:cs="Arial"/>
                <w:spacing w:val="-1"/>
              </w:rPr>
              <w:t>learning document</w:t>
            </w:r>
            <w:r w:rsidR="0018548E" w:rsidRPr="00DE6145">
              <w:rPr>
                <w:rFonts w:ascii="Arial" w:hAnsi="Arial" w:cs="Arial"/>
                <w:spacing w:val="-1"/>
              </w:rPr>
              <w:t xml:space="preserve"> elaborated</w:t>
            </w:r>
          </w:p>
          <w:p w14:paraId="7CBB6C2A" w14:textId="1EA901BF" w:rsidR="00347AD0" w:rsidRPr="00DE6145" w:rsidRDefault="00A4045F" w:rsidP="00C27435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t>Deliverables</w:t>
            </w:r>
            <w:r w:rsidR="00347AD0" w:rsidRPr="00DE6145">
              <w:rPr>
                <w:rFonts w:ascii="Arial" w:hAnsi="Arial" w:cs="Arial"/>
                <w:spacing w:val="-1"/>
              </w:rPr>
              <w:t xml:space="preserve"> : </w:t>
            </w:r>
            <w:r w:rsidR="0018548E" w:rsidRPr="00586CD3">
              <w:rPr>
                <w:rFonts w:ascii="Arial" w:hAnsi="Arial" w:cs="Arial"/>
                <w:spacing w:val="-1"/>
              </w:rPr>
              <w:t>Lesson-learning document</w:t>
            </w:r>
            <w:r w:rsidR="008F49B8" w:rsidRPr="00DE6145">
              <w:rPr>
                <w:rFonts w:ascii="Arial" w:hAnsi="Arial" w:cs="Arial"/>
                <w:spacing w:val="-1"/>
              </w:rPr>
              <w:t xml:space="preserve"> 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D318F8E" w14:textId="56ADAFB9" w:rsidR="008963B1" w:rsidRPr="003447EB" w:rsidRDefault="00226062" w:rsidP="00226062">
            <w:pPr>
              <w:widowControl w:val="0"/>
              <w:spacing w:after="0" w:line="240" w:lineRule="auto"/>
              <w:ind w:right="103"/>
              <w:jc w:val="both"/>
              <w:rPr>
                <w:rFonts w:ascii="Arial" w:hAnsi="Arial" w:cs="Arial"/>
                <w:spacing w:val="-1"/>
              </w:rPr>
            </w:pPr>
            <w:r w:rsidRPr="00913FEC">
              <w:rPr>
                <w:rFonts w:ascii="Arial" w:hAnsi="Arial" w:cs="Arial"/>
                <w:spacing w:val="-1"/>
              </w:rPr>
              <w:lastRenderedPageBreak/>
              <w:t xml:space="preserve">Adaptation Fund </w:t>
            </w:r>
            <w:r w:rsidR="00D311D2" w:rsidRPr="00913FEC">
              <w:rPr>
                <w:rFonts w:ascii="Arial" w:hAnsi="Arial" w:cs="Arial"/>
                <w:spacing w:val="-1"/>
              </w:rPr>
              <w:t xml:space="preserve">NIEs </w:t>
            </w:r>
          </w:p>
        </w:tc>
        <w:tc>
          <w:tcPr>
            <w:tcW w:w="1491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041C620" w14:textId="56103F54" w:rsidR="008963B1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6,000</w:t>
            </w:r>
          </w:p>
          <w:p w14:paraId="265A6D25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7619EBC5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5B76E1C5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7AC0307C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3A10F0CB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36F27D3B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0FBAFFFA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13FACE7F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17D0AC37" w14:textId="17D2241B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73BFCE90" w14:textId="20645157" w:rsidR="00F814FF" w:rsidRDefault="00F814FF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24DFA155" w14:textId="485A5F0B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6,000</w:t>
            </w:r>
          </w:p>
          <w:p w14:paraId="323CF3A6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65D84768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35385DFD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4E7A7A64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4BB6331B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27D3786A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2E5D1715" w14:textId="7F17B543" w:rsidR="00045087" w:rsidRDefault="00DE54FD" w:rsidP="00764E92">
            <w:pPr>
              <w:widowControl w:val="0"/>
              <w:spacing w:after="0" w:line="240" w:lineRule="auto"/>
              <w:ind w:right="125"/>
              <w:jc w:val="right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36</w:t>
            </w:r>
            <w:r w:rsidR="00045087">
              <w:rPr>
                <w:rFonts w:ascii="Arial" w:hAnsi="Arial" w:cs="Arial"/>
                <w:spacing w:val="-1"/>
              </w:rPr>
              <w:t>,</w:t>
            </w:r>
            <w:r w:rsidR="00D311D2">
              <w:rPr>
                <w:rFonts w:ascii="Arial" w:hAnsi="Arial" w:cs="Arial"/>
                <w:spacing w:val="-1"/>
              </w:rPr>
              <w:t>000</w:t>
            </w:r>
          </w:p>
          <w:p w14:paraId="444B585F" w14:textId="77777777" w:rsidR="00045087" w:rsidRDefault="00045087" w:rsidP="00764E92">
            <w:pPr>
              <w:widowControl w:val="0"/>
              <w:spacing w:after="0" w:line="240" w:lineRule="auto"/>
              <w:ind w:right="125"/>
              <w:jc w:val="right"/>
              <w:rPr>
                <w:rFonts w:ascii="Arial" w:hAnsi="Arial" w:cs="Arial"/>
                <w:spacing w:val="-1"/>
              </w:rPr>
            </w:pPr>
          </w:p>
          <w:p w14:paraId="5E9D9827" w14:textId="77777777" w:rsidR="00045087" w:rsidRDefault="00045087" w:rsidP="00764E92">
            <w:pPr>
              <w:widowControl w:val="0"/>
              <w:spacing w:after="0" w:line="240" w:lineRule="auto"/>
              <w:ind w:right="125"/>
              <w:jc w:val="right"/>
              <w:rPr>
                <w:rFonts w:ascii="Arial" w:hAnsi="Arial" w:cs="Arial"/>
                <w:spacing w:val="-1"/>
              </w:rPr>
            </w:pPr>
          </w:p>
          <w:p w14:paraId="5EE2FA44" w14:textId="77777777" w:rsidR="00045087" w:rsidRDefault="00045087" w:rsidP="00764E92">
            <w:pPr>
              <w:widowControl w:val="0"/>
              <w:spacing w:after="0" w:line="240" w:lineRule="auto"/>
              <w:ind w:right="125"/>
              <w:jc w:val="right"/>
              <w:rPr>
                <w:rFonts w:ascii="Arial" w:hAnsi="Arial" w:cs="Arial"/>
                <w:spacing w:val="-1"/>
              </w:rPr>
            </w:pPr>
          </w:p>
          <w:p w14:paraId="44A7E456" w14:textId="77777777" w:rsidR="00045087" w:rsidRDefault="00045087" w:rsidP="00764E92">
            <w:pPr>
              <w:widowControl w:val="0"/>
              <w:spacing w:after="0" w:line="240" w:lineRule="auto"/>
              <w:ind w:right="125"/>
              <w:jc w:val="right"/>
              <w:rPr>
                <w:rFonts w:ascii="Arial" w:hAnsi="Arial" w:cs="Arial"/>
                <w:spacing w:val="-1"/>
              </w:rPr>
            </w:pPr>
          </w:p>
          <w:p w14:paraId="77EF84B7" w14:textId="77777777" w:rsidR="00045087" w:rsidRDefault="00045087" w:rsidP="00764E92">
            <w:pPr>
              <w:widowControl w:val="0"/>
              <w:spacing w:after="0" w:line="240" w:lineRule="auto"/>
              <w:ind w:right="125"/>
              <w:jc w:val="right"/>
              <w:rPr>
                <w:rFonts w:ascii="Arial" w:hAnsi="Arial" w:cs="Arial"/>
                <w:spacing w:val="-1"/>
              </w:rPr>
            </w:pPr>
          </w:p>
          <w:p w14:paraId="3AC359A4" w14:textId="77777777" w:rsidR="00045087" w:rsidRDefault="00045087" w:rsidP="00764E92">
            <w:pPr>
              <w:widowControl w:val="0"/>
              <w:spacing w:after="0" w:line="240" w:lineRule="auto"/>
              <w:ind w:right="125"/>
              <w:jc w:val="right"/>
              <w:rPr>
                <w:rFonts w:ascii="Arial" w:hAnsi="Arial" w:cs="Arial"/>
                <w:spacing w:val="-1"/>
              </w:rPr>
            </w:pPr>
          </w:p>
          <w:p w14:paraId="7352B77A" w14:textId="77777777" w:rsidR="00045087" w:rsidRDefault="00045087" w:rsidP="00764E92">
            <w:pPr>
              <w:widowControl w:val="0"/>
              <w:spacing w:after="0" w:line="240" w:lineRule="auto"/>
              <w:ind w:right="125"/>
              <w:jc w:val="right"/>
              <w:rPr>
                <w:rFonts w:ascii="Arial" w:hAnsi="Arial" w:cs="Arial"/>
                <w:spacing w:val="-1"/>
              </w:rPr>
            </w:pPr>
          </w:p>
          <w:p w14:paraId="4755A76D" w14:textId="77777777" w:rsidR="00045087" w:rsidRDefault="00045087" w:rsidP="00764E92">
            <w:pPr>
              <w:widowControl w:val="0"/>
              <w:spacing w:after="0" w:line="240" w:lineRule="auto"/>
              <w:ind w:right="125"/>
              <w:jc w:val="right"/>
              <w:rPr>
                <w:rFonts w:ascii="Arial" w:hAnsi="Arial" w:cs="Arial"/>
                <w:spacing w:val="-1"/>
              </w:rPr>
            </w:pPr>
          </w:p>
          <w:p w14:paraId="3C04CDD9" w14:textId="77777777" w:rsidR="00045087" w:rsidRDefault="00045087" w:rsidP="00764E92">
            <w:pPr>
              <w:widowControl w:val="0"/>
              <w:spacing w:after="0" w:line="240" w:lineRule="auto"/>
              <w:ind w:right="125"/>
              <w:jc w:val="right"/>
              <w:rPr>
                <w:rFonts w:ascii="Arial" w:hAnsi="Arial" w:cs="Arial"/>
                <w:spacing w:val="-1"/>
              </w:rPr>
            </w:pPr>
          </w:p>
          <w:p w14:paraId="1F59E217" w14:textId="77777777" w:rsidR="00045087" w:rsidRDefault="00045087" w:rsidP="00764E92">
            <w:pPr>
              <w:widowControl w:val="0"/>
              <w:spacing w:after="0" w:line="240" w:lineRule="auto"/>
              <w:ind w:right="125"/>
              <w:jc w:val="right"/>
              <w:rPr>
                <w:rFonts w:ascii="Arial" w:hAnsi="Arial" w:cs="Arial"/>
                <w:spacing w:val="-1"/>
              </w:rPr>
            </w:pPr>
          </w:p>
          <w:p w14:paraId="5643412E" w14:textId="77777777" w:rsidR="00045087" w:rsidRDefault="00045087" w:rsidP="00764E92">
            <w:pPr>
              <w:widowControl w:val="0"/>
              <w:spacing w:after="0" w:line="240" w:lineRule="auto"/>
              <w:ind w:right="125"/>
              <w:jc w:val="right"/>
              <w:rPr>
                <w:rFonts w:ascii="Arial" w:hAnsi="Arial" w:cs="Arial"/>
                <w:spacing w:val="-1"/>
              </w:rPr>
            </w:pPr>
          </w:p>
          <w:p w14:paraId="6D285DB8" w14:textId="77777777" w:rsidR="00045087" w:rsidRDefault="00045087" w:rsidP="00764E92">
            <w:pPr>
              <w:widowControl w:val="0"/>
              <w:spacing w:after="0" w:line="240" w:lineRule="auto"/>
              <w:ind w:right="125"/>
              <w:jc w:val="right"/>
              <w:rPr>
                <w:rFonts w:ascii="Arial" w:hAnsi="Arial" w:cs="Arial"/>
                <w:spacing w:val="-1"/>
              </w:rPr>
            </w:pPr>
          </w:p>
          <w:p w14:paraId="40A05E25" w14:textId="77777777" w:rsidR="00045087" w:rsidRDefault="00045087" w:rsidP="00764E92">
            <w:pPr>
              <w:widowControl w:val="0"/>
              <w:spacing w:after="0" w:line="240" w:lineRule="auto"/>
              <w:ind w:right="125"/>
              <w:jc w:val="right"/>
              <w:rPr>
                <w:rFonts w:ascii="Arial" w:hAnsi="Arial" w:cs="Arial"/>
                <w:spacing w:val="-1"/>
              </w:rPr>
            </w:pPr>
          </w:p>
          <w:p w14:paraId="5573768A" w14:textId="347F368E" w:rsidR="00045087" w:rsidRDefault="00DE54FD" w:rsidP="00764E92">
            <w:pPr>
              <w:widowControl w:val="0"/>
              <w:spacing w:after="0" w:line="240" w:lineRule="auto"/>
              <w:ind w:right="125"/>
              <w:jc w:val="right"/>
              <w:rPr>
                <w:rFonts w:ascii="Arial" w:hAnsi="Arial" w:cs="Arial"/>
                <w:spacing w:val="-1"/>
              </w:rPr>
            </w:pPr>
            <w:r w:rsidRPr="00F30D43">
              <w:rPr>
                <w:rFonts w:ascii="Arial" w:hAnsi="Arial" w:cs="Arial"/>
                <w:spacing w:val="-1"/>
              </w:rPr>
              <w:t>12</w:t>
            </w:r>
            <w:r w:rsidR="00357CD8" w:rsidRPr="00F30D43">
              <w:rPr>
                <w:rFonts w:ascii="Arial" w:hAnsi="Arial" w:cs="Arial"/>
                <w:spacing w:val="-1"/>
              </w:rPr>
              <w:t>,</w:t>
            </w:r>
            <w:r w:rsidR="00FD710B" w:rsidRPr="00F30D43">
              <w:rPr>
                <w:rFonts w:ascii="Arial" w:hAnsi="Arial" w:cs="Arial"/>
                <w:spacing w:val="-1"/>
              </w:rPr>
              <w:t>00</w:t>
            </w:r>
            <w:r w:rsidR="00357CD8" w:rsidRPr="00F30D43">
              <w:rPr>
                <w:rFonts w:ascii="Arial" w:hAnsi="Arial" w:cs="Arial"/>
                <w:spacing w:val="-1"/>
              </w:rPr>
              <w:t>0</w:t>
            </w:r>
          </w:p>
          <w:p w14:paraId="1A932FE7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1BA15E41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18A992F8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3C780624" w14:textId="77777777" w:rsidR="00045087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</w:rPr>
            </w:pPr>
          </w:p>
          <w:p w14:paraId="315CFDA6" w14:textId="734B343A" w:rsidR="00045087" w:rsidRPr="003447EB" w:rsidRDefault="00D311D2" w:rsidP="00764E92">
            <w:pPr>
              <w:widowControl w:val="0"/>
              <w:spacing w:after="0" w:line="240" w:lineRule="auto"/>
              <w:ind w:right="125"/>
              <w:jc w:val="right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9,000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77B9295" w14:textId="603B3DCC" w:rsidR="008963B1" w:rsidRPr="003447EB" w:rsidRDefault="006D0D03" w:rsidP="00226062">
            <w:pPr>
              <w:widowControl w:val="0"/>
              <w:spacing w:after="0" w:line="240" w:lineRule="auto"/>
              <w:ind w:right="108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lastRenderedPageBreak/>
              <w:t>Mar</w:t>
            </w:r>
            <w:r w:rsidR="00226062">
              <w:rPr>
                <w:rFonts w:ascii="Arial" w:hAnsi="Arial" w:cs="Arial"/>
                <w:spacing w:val="-1"/>
              </w:rPr>
              <w:t>ch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 w:rsidR="003447EB">
              <w:rPr>
                <w:rFonts w:ascii="Arial" w:hAnsi="Arial" w:cs="Arial"/>
                <w:spacing w:val="-1"/>
              </w:rPr>
              <w:t>2020</w:t>
            </w:r>
          </w:p>
        </w:tc>
      </w:tr>
      <w:tr w:rsidR="0081062C" w:rsidRPr="003447EB" w14:paraId="3DF191C2" w14:textId="77777777" w:rsidTr="00764E92">
        <w:trPr>
          <w:trHeight w:hRule="exact" w:val="2426"/>
        </w:trPr>
        <w:tc>
          <w:tcPr>
            <w:tcW w:w="1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B8C17" w14:textId="1997E278" w:rsidR="0081062C" w:rsidRPr="00DE6145" w:rsidRDefault="00347AD0" w:rsidP="0018548E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lastRenderedPageBreak/>
              <w:t xml:space="preserve">2. </w:t>
            </w:r>
            <w:r w:rsidR="0018548E" w:rsidRPr="00DE6145">
              <w:rPr>
                <w:rFonts w:ascii="Arial" w:hAnsi="Arial" w:cs="Arial"/>
                <w:spacing w:val="-1"/>
              </w:rPr>
              <w:t>Setting up the governance system of the Community of Practice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225DF" w14:textId="233277D9" w:rsidR="0081062C" w:rsidRPr="00DE6145" w:rsidRDefault="00347AD0" w:rsidP="0018548E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t>2.1.</w:t>
            </w:r>
            <w:r w:rsidR="00BC5736" w:rsidRPr="00DE6145">
              <w:rPr>
                <w:rFonts w:ascii="Arial" w:hAnsi="Arial" w:cs="Arial"/>
                <w:spacing w:val="-1"/>
              </w:rPr>
              <w:t xml:space="preserve"> Finali</w:t>
            </w:r>
            <w:r w:rsidR="0018548E" w:rsidRPr="00DE6145">
              <w:rPr>
                <w:rFonts w:ascii="Arial" w:hAnsi="Arial" w:cs="Arial"/>
                <w:spacing w:val="-1"/>
              </w:rPr>
              <w:t xml:space="preserve">zing and validating the governance document for the Community of </w:t>
            </w:r>
            <w:r w:rsidR="00A4045F" w:rsidRPr="00DE6145">
              <w:rPr>
                <w:rFonts w:ascii="Arial" w:hAnsi="Arial" w:cs="Arial"/>
                <w:spacing w:val="-1"/>
              </w:rPr>
              <w:t>Practices</w:t>
            </w:r>
          </w:p>
        </w:tc>
        <w:tc>
          <w:tcPr>
            <w:tcW w:w="1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C76D4" w14:textId="77777777" w:rsidR="00A4045F" w:rsidRDefault="00BC5736" w:rsidP="0018548E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t>2.1</w:t>
            </w:r>
            <w:r w:rsidR="009D49B3" w:rsidRPr="00DE6145">
              <w:rPr>
                <w:rFonts w:ascii="Arial" w:hAnsi="Arial" w:cs="Arial"/>
                <w:spacing w:val="-1"/>
              </w:rPr>
              <w:t xml:space="preserve"> </w:t>
            </w:r>
            <w:r w:rsidR="0018548E" w:rsidRPr="00DE6145">
              <w:rPr>
                <w:rFonts w:ascii="Arial" w:hAnsi="Arial" w:cs="Arial"/>
                <w:spacing w:val="-1"/>
              </w:rPr>
              <w:t>Document on Governance elaborated and validated</w:t>
            </w:r>
          </w:p>
          <w:p w14:paraId="7DAA1682" w14:textId="5ED7894B" w:rsidR="0081062C" w:rsidRPr="00DE6145" w:rsidRDefault="0018548E" w:rsidP="0018548E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t>Deliverable </w:t>
            </w:r>
            <w:r w:rsidR="007445AA" w:rsidRPr="00DE6145">
              <w:rPr>
                <w:rFonts w:ascii="Arial" w:hAnsi="Arial" w:cs="Arial"/>
                <w:spacing w:val="-1"/>
              </w:rPr>
              <w:t xml:space="preserve">: </w:t>
            </w:r>
            <w:r w:rsidRPr="00DE6145">
              <w:rPr>
                <w:rFonts w:ascii="Arial" w:hAnsi="Arial" w:cs="Arial"/>
                <w:spacing w:val="-1"/>
              </w:rPr>
              <w:t xml:space="preserve">Document on Governance ; </w:t>
            </w:r>
            <w:r w:rsidR="007445AA" w:rsidRPr="00DE6145">
              <w:rPr>
                <w:rFonts w:ascii="Arial" w:hAnsi="Arial" w:cs="Arial"/>
                <w:spacing w:val="-1"/>
              </w:rPr>
              <w:t xml:space="preserve"> </w:t>
            </w:r>
            <w:r w:rsidRPr="00DE6145">
              <w:rPr>
                <w:rFonts w:ascii="Arial" w:hAnsi="Arial" w:cs="Arial"/>
                <w:spacing w:val="-1"/>
              </w:rPr>
              <w:t>Validation workshop report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E765C" w14:textId="010A3DB5" w:rsidR="0081062C" w:rsidRPr="003447EB" w:rsidRDefault="0018548E" w:rsidP="0018548E">
            <w:pPr>
              <w:widowControl w:val="0"/>
              <w:spacing w:after="0" w:line="240" w:lineRule="auto"/>
              <w:ind w:left="203" w:right="103" w:hanging="104"/>
              <w:jc w:val="both"/>
              <w:rPr>
                <w:rFonts w:ascii="Arial" w:hAnsi="Arial" w:cs="Arial"/>
                <w:spacing w:val="-1"/>
                <w:lang w:val="fr-FR"/>
              </w:rPr>
            </w:pPr>
            <w:r w:rsidRPr="00913FEC">
              <w:rPr>
                <w:rFonts w:ascii="Arial" w:hAnsi="Arial" w:cs="Arial"/>
                <w:spacing w:val="-1"/>
              </w:rPr>
              <w:t xml:space="preserve">Adaptation Fund </w:t>
            </w:r>
            <w:r w:rsidR="00D311D2" w:rsidRPr="00913FEC">
              <w:rPr>
                <w:rFonts w:ascii="Arial" w:hAnsi="Arial" w:cs="Arial"/>
                <w:spacing w:val="-1"/>
              </w:rPr>
              <w:t>NIEs</w:t>
            </w:r>
          </w:p>
        </w:tc>
        <w:tc>
          <w:tcPr>
            <w:tcW w:w="1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F6815" w14:textId="271F78E0" w:rsidR="0081062C" w:rsidRPr="003447EB" w:rsidRDefault="00357CD8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  <w:lang w:val="fr-FR"/>
              </w:rPr>
            </w:pPr>
            <w:r>
              <w:rPr>
                <w:rFonts w:ascii="Arial" w:hAnsi="Arial" w:cs="Arial"/>
                <w:spacing w:val="-1"/>
                <w:lang w:val="fr-FR"/>
              </w:rPr>
              <w:t>54</w:t>
            </w:r>
            <w:r w:rsidR="00045087">
              <w:rPr>
                <w:rFonts w:ascii="Arial" w:hAnsi="Arial" w:cs="Arial"/>
                <w:spacing w:val="-1"/>
                <w:lang w:val="fr-FR"/>
              </w:rPr>
              <w:t>,</w:t>
            </w:r>
            <w:r>
              <w:rPr>
                <w:rFonts w:ascii="Arial" w:hAnsi="Arial" w:cs="Arial"/>
                <w:spacing w:val="-1"/>
                <w:lang w:val="fr-FR"/>
              </w:rPr>
              <w:t>000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8E478" w14:textId="6AF23773" w:rsidR="0081062C" w:rsidRPr="003447EB" w:rsidRDefault="00A4045F" w:rsidP="003447EB">
            <w:pPr>
              <w:widowControl w:val="0"/>
              <w:spacing w:after="0" w:line="240" w:lineRule="auto"/>
              <w:ind w:right="108"/>
              <w:jc w:val="both"/>
              <w:rPr>
                <w:rFonts w:ascii="Arial" w:hAnsi="Arial" w:cs="Arial"/>
                <w:spacing w:val="-1"/>
                <w:lang w:val="fr-FR"/>
              </w:rPr>
            </w:pPr>
            <w:r>
              <w:rPr>
                <w:rFonts w:ascii="Arial" w:hAnsi="Arial" w:cs="Arial"/>
                <w:spacing w:val="-1"/>
                <w:lang w:val="fr-FR"/>
              </w:rPr>
              <w:t>Ap</w:t>
            </w:r>
            <w:r w:rsidR="003447EB">
              <w:rPr>
                <w:rFonts w:ascii="Arial" w:hAnsi="Arial" w:cs="Arial"/>
                <w:spacing w:val="-1"/>
                <w:lang w:val="fr-FR"/>
              </w:rPr>
              <w:t>ril 2019</w:t>
            </w:r>
          </w:p>
        </w:tc>
      </w:tr>
      <w:tr w:rsidR="0081062C" w:rsidRPr="00370CA9" w14:paraId="10F90F3C" w14:textId="77777777" w:rsidTr="00DE6145">
        <w:trPr>
          <w:trHeight w:hRule="exact" w:val="1205"/>
        </w:trPr>
        <w:tc>
          <w:tcPr>
            <w:tcW w:w="1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3B82E" w14:textId="5CA6E57A" w:rsidR="0081062C" w:rsidRPr="00DE6145" w:rsidRDefault="00913FEC" w:rsidP="0018548E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t>3</w:t>
            </w:r>
            <w:r w:rsidR="00F6344D" w:rsidRPr="00DE6145">
              <w:rPr>
                <w:rFonts w:ascii="Arial" w:hAnsi="Arial" w:cs="Arial"/>
                <w:spacing w:val="-1"/>
              </w:rPr>
              <w:t xml:space="preserve">. </w:t>
            </w:r>
            <w:r w:rsidR="00A4045F" w:rsidRPr="00DE6145">
              <w:rPr>
                <w:rFonts w:ascii="Arial" w:hAnsi="Arial" w:cs="Arial"/>
                <w:spacing w:val="-1"/>
              </w:rPr>
              <w:t>Experience</w:t>
            </w:r>
            <w:r w:rsidR="0018548E" w:rsidRPr="00DE6145">
              <w:rPr>
                <w:rFonts w:ascii="Arial" w:hAnsi="Arial" w:cs="Arial"/>
                <w:spacing w:val="-1"/>
              </w:rPr>
              <w:t xml:space="preserve"> sharing with two NIEs in Africa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694D2" w14:textId="5294F00D" w:rsidR="0081062C" w:rsidRPr="00DE6145" w:rsidRDefault="00913FEC" w:rsidP="0018548E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</w:rPr>
            </w:pPr>
            <w:r w:rsidRPr="00DE6145">
              <w:rPr>
                <w:rFonts w:ascii="Arial" w:hAnsi="Arial" w:cs="Arial"/>
                <w:spacing w:val="-1"/>
              </w:rPr>
              <w:t>3</w:t>
            </w:r>
            <w:r w:rsidR="00F6344D" w:rsidRPr="00DE6145">
              <w:rPr>
                <w:rFonts w:ascii="Arial" w:hAnsi="Arial" w:cs="Arial"/>
                <w:spacing w:val="-1"/>
              </w:rPr>
              <w:t>.1</w:t>
            </w:r>
            <w:r w:rsidR="004344BC" w:rsidRPr="00DE6145">
              <w:rPr>
                <w:rFonts w:ascii="Arial" w:hAnsi="Arial" w:cs="Arial"/>
                <w:spacing w:val="-1"/>
              </w:rPr>
              <w:t xml:space="preserve"> </w:t>
            </w:r>
            <w:r w:rsidR="0018548E" w:rsidRPr="00DE6145">
              <w:rPr>
                <w:rFonts w:ascii="Arial" w:hAnsi="Arial" w:cs="Arial"/>
                <w:spacing w:val="-1"/>
              </w:rPr>
              <w:t>Exchange visits with SANBI and DRFN</w:t>
            </w:r>
          </w:p>
        </w:tc>
        <w:tc>
          <w:tcPr>
            <w:tcW w:w="1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D9606" w14:textId="7C38E582" w:rsidR="0081062C" w:rsidRPr="00370CA9" w:rsidRDefault="00913FEC" w:rsidP="0018548E">
            <w:pPr>
              <w:widowControl w:val="0"/>
              <w:spacing w:after="0" w:line="240" w:lineRule="auto"/>
              <w:ind w:right="212"/>
              <w:jc w:val="both"/>
              <w:rPr>
                <w:rFonts w:ascii="Arial" w:hAnsi="Arial" w:cs="Arial"/>
                <w:spacing w:val="-1"/>
                <w:lang w:val="fr-FR"/>
              </w:rPr>
            </w:pPr>
            <w:r>
              <w:rPr>
                <w:rFonts w:ascii="Arial" w:hAnsi="Arial" w:cs="Arial"/>
                <w:spacing w:val="-1"/>
                <w:lang w:val="fr-FR"/>
              </w:rPr>
              <w:t>3</w:t>
            </w:r>
            <w:r w:rsidR="004F4656">
              <w:rPr>
                <w:rFonts w:ascii="Arial" w:hAnsi="Arial" w:cs="Arial"/>
                <w:spacing w:val="-1"/>
                <w:lang w:val="fr-FR"/>
              </w:rPr>
              <w:t xml:space="preserve">.1 </w:t>
            </w:r>
            <w:r w:rsidR="0018548E">
              <w:rPr>
                <w:rFonts w:ascii="Arial" w:hAnsi="Arial" w:cs="Arial"/>
                <w:spacing w:val="-1"/>
                <w:lang w:val="fr-FR"/>
              </w:rPr>
              <w:t>Mission Report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151CD" w14:textId="2DC9B473" w:rsidR="0081062C" w:rsidRPr="00370CA9" w:rsidRDefault="00DE54FD" w:rsidP="0018548E">
            <w:pPr>
              <w:widowControl w:val="0"/>
              <w:spacing w:after="0" w:line="240" w:lineRule="auto"/>
              <w:ind w:left="203" w:right="103" w:hanging="104"/>
              <w:jc w:val="both"/>
              <w:rPr>
                <w:rFonts w:ascii="Arial" w:hAnsi="Arial" w:cs="Arial"/>
                <w:spacing w:val="-1"/>
                <w:lang w:val="fr-FR"/>
              </w:rPr>
            </w:pPr>
            <w:r w:rsidRPr="00357CD8">
              <w:rPr>
                <w:rFonts w:ascii="Arial" w:hAnsi="Arial" w:cs="Arial"/>
                <w:spacing w:val="-1"/>
                <w:lang w:val="fr-FR"/>
              </w:rPr>
              <w:t>DRFN</w:t>
            </w:r>
            <w:r w:rsidR="003447EB">
              <w:rPr>
                <w:rFonts w:ascii="Arial" w:hAnsi="Arial" w:cs="Arial"/>
                <w:spacing w:val="-1"/>
                <w:lang w:val="fr-FR"/>
              </w:rPr>
              <w:t xml:space="preserve"> </w:t>
            </w:r>
            <w:r w:rsidR="0018548E">
              <w:rPr>
                <w:rFonts w:ascii="Arial" w:hAnsi="Arial" w:cs="Arial"/>
                <w:spacing w:val="-1"/>
                <w:lang w:val="fr-FR"/>
              </w:rPr>
              <w:t xml:space="preserve">and </w:t>
            </w:r>
            <w:r w:rsidRPr="00357CD8">
              <w:rPr>
                <w:rFonts w:ascii="Arial" w:hAnsi="Arial" w:cs="Arial"/>
                <w:spacing w:val="-1"/>
                <w:lang w:val="fr-FR"/>
              </w:rPr>
              <w:t>SANBI</w:t>
            </w:r>
          </w:p>
        </w:tc>
        <w:tc>
          <w:tcPr>
            <w:tcW w:w="1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BF55A" w14:textId="09247103" w:rsidR="0081062C" w:rsidRPr="00370CA9" w:rsidRDefault="00045087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  <w:lang w:val="fr-FR"/>
              </w:rPr>
            </w:pPr>
            <w:r>
              <w:rPr>
                <w:rFonts w:ascii="Arial" w:hAnsi="Arial" w:cs="Arial"/>
                <w:spacing w:val="-1"/>
                <w:lang w:val="fr-FR"/>
              </w:rPr>
              <w:t>14,000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022EF" w14:textId="40D5BCED" w:rsidR="0081062C" w:rsidRPr="00370CA9" w:rsidRDefault="00A4045F" w:rsidP="00660044">
            <w:pPr>
              <w:widowControl w:val="0"/>
              <w:spacing w:after="0" w:line="240" w:lineRule="auto"/>
              <w:ind w:left="109" w:right="108" w:firstLine="12"/>
              <w:jc w:val="both"/>
              <w:rPr>
                <w:rFonts w:ascii="Arial" w:hAnsi="Arial" w:cs="Arial"/>
                <w:spacing w:val="-1"/>
                <w:lang w:val="fr-FR"/>
              </w:rPr>
            </w:pPr>
            <w:proofErr w:type="spellStart"/>
            <w:r>
              <w:rPr>
                <w:rFonts w:ascii="Arial" w:hAnsi="Arial" w:cs="Arial"/>
                <w:spacing w:val="-1"/>
                <w:lang w:val="fr-FR"/>
              </w:rPr>
              <w:t>February</w:t>
            </w:r>
            <w:proofErr w:type="spellEnd"/>
            <w:r w:rsidR="006D0D03">
              <w:rPr>
                <w:rFonts w:ascii="Arial" w:hAnsi="Arial" w:cs="Arial"/>
                <w:spacing w:val="-1"/>
                <w:lang w:val="fr-FR"/>
              </w:rPr>
              <w:t xml:space="preserve"> </w:t>
            </w:r>
            <w:r w:rsidR="003447EB">
              <w:rPr>
                <w:rFonts w:ascii="Arial" w:hAnsi="Arial" w:cs="Arial"/>
                <w:spacing w:val="-1"/>
                <w:lang w:val="fr-FR"/>
              </w:rPr>
              <w:t>20</w:t>
            </w:r>
            <w:r w:rsidR="006D0D03">
              <w:rPr>
                <w:rFonts w:ascii="Arial" w:hAnsi="Arial" w:cs="Arial"/>
                <w:spacing w:val="-1"/>
                <w:lang w:val="fr-FR"/>
              </w:rPr>
              <w:t>20</w:t>
            </w:r>
          </w:p>
        </w:tc>
      </w:tr>
      <w:tr w:rsidR="00A47734" w:rsidRPr="00370CA9" w14:paraId="57CC5214" w14:textId="77777777" w:rsidTr="006D0D03">
        <w:trPr>
          <w:trHeight w:hRule="exact" w:val="580"/>
        </w:trPr>
        <w:tc>
          <w:tcPr>
            <w:tcW w:w="735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221BE" w14:textId="7DCE8BDE" w:rsidR="00A47734" w:rsidRPr="00370CA9" w:rsidRDefault="00A47734" w:rsidP="006D0D03">
            <w:pPr>
              <w:widowControl w:val="0"/>
              <w:spacing w:after="0" w:line="240" w:lineRule="auto"/>
              <w:ind w:left="203" w:right="103" w:hanging="104"/>
              <w:jc w:val="both"/>
              <w:rPr>
                <w:rFonts w:ascii="Arial" w:hAnsi="Arial" w:cs="Arial"/>
                <w:spacing w:val="-1"/>
                <w:lang w:val="fr-FR"/>
              </w:rPr>
            </w:pPr>
            <w:r>
              <w:rPr>
                <w:rFonts w:ascii="Arial" w:hAnsi="Arial" w:cs="Arial"/>
                <w:spacing w:val="-1"/>
                <w:lang w:val="fr-FR"/>
              </w:rPr>
              <w:t xml:space="preserve">Audits </w:t>
            </w:r>
            <w:proofErr w:type="spellStart"/>
            <w:r>
              <w:rPr>
                <w:rFonts w:ascii="Arial" w:hAnsi="Arial" w:cs="Arial"/>
                <w:spacing w:val="-1"/>
                <w:lang w:val="fr-FR"/>
              </w:rPr>
              <w:t>Costs</w:t>
            </w:r>
            <w:proofErr w:type="spellEnd"/>
          </w:p>
        </w:tc>
        <w:tc>
          <w:tcPr>
            <w:tcW w:w="1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52B12" w14:textId="7D6D011D" w:rsidR="00A47734" w:rsidRPr="00370CA9" w:rsidRDefault="00A47734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  <w:lang w:val="fr-FR"/>
              </w:rPr>
            </w:pPr>
            <w:r>
              <w:rPr>
                <w:rFonts w:ascii="Arial" w:hAnsi="Arial" w:cs="Arial"/>
                <w:spacing w:val="-1"/>
                <w:lang w:val="fr-FR"/>
              </w:rPr>
              <w:t>6,000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24274" w14:textId="7290B7CE" w:rsidR="00A47734" w:rsidRPr="00370CA9" w:rsidRDefault="00A4045F" w:rsidP="006D0D03">
            <w:pPr>
              <w:widowControl w:val="0"/>
              <w:spacing w:after="0" w:line="240" w:lineRule="auto"/>
              <w:ind w:left="109" w:right="108" w:firstLine="12"/>
              <w:jc w:val="both"/>
              <w:rPr>
                <w:rFonts w:ascii="Arial" w:hAnsi="Arial" w:cs="Arial"/>
                <w:spacing w:val="-1"/>
                <w:lang w:val="fr-FR"/>
              </w:rPr>
            </w:pPr>
            <w:proofErr w:type="spellStart"/>
            <w:r>
              <w:rPr>
                <w:rFonts w:ascii="Arial" w:hAnsi="Arial" w:cs="Arial"/>
                <w:spacing w:val="-1"/>
                <w:lang w:val="fr-FR"/>
              </w:rPr>
              <w:t>June</w:t>
            </w:r>
            <w:proofErr w:type="spellEnd"/>
            <w:r w:rsidR="006D0D03">
              <w:rPr>
                <w:rFonts w:ascii="Arial" w:hAnsi="Arial" w:cs="Arial"/>
                <w:spacing w:val="-1"/>
                <w:lang w:val="fr-FR"/>
              </w:rPr>
              <w:t xml:space="preserve"> 2020</w:t>
            </w:r>
          </w:p>
        </w:tc>
      </w:tr>
      <w:tr w:rsidR="00A47734" w:rsidRPr="00370CA9" w14:paraId="721E1D6D" w14:textId="77777777" w:rsidTr="00A47734">
        <w:trPr>
          <w:trHeight w:hRule="exact" w:val="419"/>
        </w:trPr>
        <w:tc>
          <w:tcPr>
            <w:tcW w:w="735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CEBAF" w14:textId="45374B05" w:rsidR="00A47734" w:rsidRPr="00370CA9" w:rsidRDefault="00A47734" w:rsidP="006D0D03">
            <w:pPr>
              <w:widowControl w:val="0"/>
              <w:spacing w:after="0" w:line="240" w:lineRule="auto"/>
              <w:ind w:left="203" w:right="103" w:hanging="104"/>
              <w:jc w:val="both"/>
              <w:rPr>
                <w:rFonts w:ascii="Arial" w:hAnsi="Arial" w:cs="Arial"/>
                <w:spacing w:val="-1"/>
                <w:lang w:val="fr-FR"/>
              </w:rPr>
            </w:pPr>
            <w:r>
              <w:rPr>
                <w:rFonts w:ascii="Arial" w:hAnsi="Arial" w:cs="Arial"/>
                <w:spacing w:val="-1"/>
                <w:lang w:val="fr-FR"/>
              </w:rPr>
              <w:t xml:space="preserve">Management </w:t>
            </w:r>
            <w:proofErr w:type="spellStart"/>
            <w:r>
              <w:rPr>
                <w:rFonts w:ascii="Arial" w:hAnsi="Arial" w:cs="Arial"/>
                <w:spacing w:val="-1"/>
                <w:lang w:val="fr-FR"/>
              </w:rPr>
              <w:t>Costs</w:t>
            </w:r>
            <w:proofErr w:type="spellEnd"/>
          </w:p>
        </w:tc>
        <w:tc>
          <w:tcPr>
            <w:tcW w:w="1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BA9D46" w14:textId="51D33DBD" w:rsidR="00A47734" w:rsidRPr="00370CA9" w:rsidRDefault="00DE54FD" w:rsidP="00764E92">
            <w:pPr>
              <w:widowControl w:val="0"/>
              <w:spacing w:after="0" w:line="240" w:lineRule="auto"/>
              <w:ind w:left="716" w:right="125" w:hanging="593"/>
              <w:jc w:val="right"/>
              <w:rPr>
                <w:rFonts w:ascii="Arial" w:hAnsi="Arial" w:cs="Arial"/>
                <w:spacing w:val="-1"/>
                <w:lang w:val="fr-FR"/>
              </w:rPr>
            </w:pPr>
            <w:r>
              <w:rPr>
                <w:rFonts w:ascii="Arial" w:hAnsi="Arial" w:cs="Arial"/>
                <w:spacing w:val="-1"/>
                <w:lang w:val="fr-FR"/>
              </w:rPr>
              <w:t>6,290`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05447" w14:textId="5C28E744" w:rsidR="00A47734" w:rsidRPr="00370CA9" w:rsidRDefault="00A47734" w:rsidP="006D0D03">
            <w:pPr>
              <w:widowControl w:val="0"/>
              <w:spacing w:after="0" w:line="240" w:lineRule="auto"/>
              <w:ind w:left="109" w:right="108" w:firstLine="12"/>
              <w:jc w:val="both"/>
              <w:rPr>
                <w:rFonts w:ascii="Arial" w:hAnsi="Arial" w:cs="Arial"/>
                <w:spacing w:val="-1"/>
                <w:lang w:val="fr-FR"/>
              </w:rPr>
            </w:pPr>
          </w:p>
        </w:tc>
      </w:tr>
      <w:tr w:rsidR="0081062C" w:rsidRPr="003447EB" w14:paraId="1501CE62" w14:textId="77777777" w:rsidTr="00764E92">
        <w:trPr>
          <w:trHeight w:hRule="exact" w:val="413"/>
        </w:trPr>
        <w:tc>
          <w:tcPr>
            <w:tcW w:w="1050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BFBEA6" w14:textId="3ECB8B93" w:rsidR="0081062C" w:rsidRPr="00370CA9" w:rsidRDefault="0081062C" w:rsidP="00764E92">
            <w:pPr>
              <w:widowControl w:val="0"/>
              <w:spacing w:after="0" w:line="240" w:lineRule="auto"/>
              <w:ind w:left="109" w:right="108" w:firstLine="12"/>
              <w:rPr>
                <w:rFonts w:ascii="Arial" w:hAnsi="Arial" w:cs="Arial"/>
                <w:spacing w:val="-1"/>
              </w:rPr>
            </w:pPr>
            <w:r w:rsidRPr="000E47CB">
              <w:rPr>
                <w:rFonts w:ascii="Arial" w:hAnsi="Arial" w:cs="Arial"/>
                <w:b/>
                <w:spacing w:val="-1"/>
              </w:rPr>
              <w:t>Total</w:t>
            </w:r>
            <w:r w:rsidRPr="00370CA9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370CA9">
              <w:rPr>
                <w:rFonts w:ascii="Arial" w:hAnsi="Arial" w:cs="Arial"/>
                <w:b/>
                <w:spacing w:val="-1"/>
              </w:rPr>
              <w:t>Grant Requested</w:t>
            </w:r>
            <w:r w:rsidRPr="00370CA9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370CA9">
              <w:rPr>
                <w:rFonts w:ascii="Arial" w:hAnsi="Arial" w:cs="Arial"/>
                <w:b/>
                <w:spacing w:val="-1"/>
              </w:rPr>
              <w:t>(USD)</w:t>
            </w:r>
            <w:r w:rsidR="00A47734">
              <w:rPr>
                <w:rFonts w:ascii="Arial" w:hAnsi="Arial" w:cs="Arial"/>
                <w:b/>
                <w:spacing w:val="-1"/>
              </w:rPr>
              <w:t xml:space="preserve">                                                                        </w:t>
            </w:r>
            <w:r w:rsidR="00764E92">
              <w:rPr>
                <w:rFonts w:ascii="Arial" w:hAnsi="Arial" w:cs="Arial"/>
                <w:b/>
                <w:spacing w:val="-1"/>
              </w:rPr>
              <w:t xml:space="preserve">      </w:t>
            </w:r>
            <w:r w:rsidR="00A47734">
              <w:rPr>
                <w:rFonts w:ascii="Arial" w:hAnsi="Arial" w:cs="Arial"/>
                <w:b/>
                <w:spacing w:val="-1"/>
              </w:rPr>
              <w:t xml:space="preserve"> 149,</w:t>
            </w:r>
            <w:r w:rsidR="00DE54FD">
              <w:rPr>
                <w:rFonts w:ascii="Arial" w:hAnsi="Arial" w:cs="Arial"/>
                <w:b/>
                <w:spacing w:val="-1"/>
              </w:rPr>
              <w:t>290</w:t>
            </w:r>
          </w:p>
        </w:tc>
      </w:tr>
    </w:tbl>
    <w:p w14:paraId="0157448C" w14:textId="21B64F76" w:rsidR="00BA5F8D" w:rsidRDefault="00BA5F8D" w:rsidP="00BA5F8D">
      <w:pPr>
        <w:widowControl w:val="0"/>
        <w:tabs>
          <w:tab w:val="left" w:pos="504"/>
        </w:tabs>
        <w:spacing w:before="72" w:after="0" w:line="240" w:lineRule="auto"/>
        <w:outlineLvl w:val="0"/>
        <w:rPr>
          <w:rFonts w:ascii="Arial" w:eastAsia="Arial" w:hAnsi="Arial" w:cs="Arial"/>
          <w:sz w:val="24"/>
          <w:szCs w:val="24"/>
        </w:rPr>
      </w:pPr>
    </w:p>
    <w:p w14:paraId="6A131929" w14:textId="79B93C0B" w:rsidR="00764E92" w:rsidRDefault="00764E92" w:rsidP="00BA5F8D">
      <w:pPr>
        <w:widowControl w:val="0"/>
        <w:tabs>
          <w:tab w:val="left" w:pos="504"/>
        </w:tabs>
        <w:spacing w:before="72" w:after="0" w:line="240" w:lineRule="auto"/>
        <w:outlineLvl w:val="0"/>
        <w:rPr>
          <w:rFonts w:ascii="Arial" w:eastAsia="Arial" w:hAnsi="Arial" w:cs="Arial"/>
          <w:sz w:val="24"/>
          <w:szCs w:val="24"/>
        </w:rPr>
      </w:pPr>
    </w:p>
    <w:p w14:paraId="52415F64" w14:textId="30F560A9" w:rsidR="00764E92" w:rsidRDefault="00764E92" w:rsidP="00BA5F8D">
      <w:pPr>
        <w:widowControl w:val="0"/>
        <w:tabs>
          <w:tab w:val="left" w:pos="504"/>
        </w:tabs>
        <w:spacing w:before="72" w:after="0" w:line="240" w:lineRule="auto"/>
        <w:outlineLvl w:val="0"/>
        <w:rPr>
          <w:rFonts w:ascii="Arial" w:eastAsia="Arial" w:hAnsi="Arial" w:cs="Arial"/>
          <w:sz w:val="24"/>
          <w:szCs w:val="24"/>
        </w:rPr>
      </w:pPr>
    </w:p>
    <w:p w14:paraId="508A0B5C" w14:textId="5AE2ABB3" w:rsidR="00764E92" w:rsidRDefault="00764E92" w:rsidP="00BA5F8D">
      <w:pPr>
        <w:widowControl w:val="0"/>
        <w:tabs>
          <w:tab w:val="left" w:pos="504"/>
        </w:tabs>
        <w:spacing w:before="72" w:after="0" w:line="240" w:lineRule="auto"/>
        <w:outlineLvl w:val="0"/>
        <w:rPr>
          <w:rFonts w:ascii="Arial" w:eastAsia="Arial" w:hAnsi="Arial" w:cs="Arial"/>
          <w:sz w:val="24"/>
          <w:szCs w:val="24"/>
        </w:rPr>
      </w:pPr>
    </w:p>
    <w:p w14:paraId="44E1E5B7" w14:textId="293688B4" w:rsidR="00764E92" w:rsidRDefault="00764E92" w:rsidP="00BA5F8D">
      <w:pPr>
        <w:widowControl w:val="0"/>
        <w:tabs>
          <w:tab w:val="left" w:pos="504"/>
        </w:tabs>
        <w:spacing w:before="72" w:after="0" w:line="240" w:lineRule="auto"/>
        <w:outlineLvl w:val="0"/>
        <w:rPr>
          <w:rFonts w:ascii="Arial" w:eastAsia="Arial" w:hAnsi="Arial" w:cs="Arial"/>
          <w:sz w:val="24"/>
          <w:szCs w:val="24"/>
        </w:rPr>
      </w:pPr>
    </w:p>
    <w:p w14:paraId="2C273875" w14:textId="77ADBCE3" w:rsidR="00764E92" w:rsidRDefault="00764E92" w:rsidP="00BA5F8D">
      <w:pPr>
        <w:widowControl w:val="0"/>
        <w:tabs>
          <w:tab w:val="left" w:pos="504"/>
        </w:tabs>
        <w:spacing w:before="72" w:after="0" w:line="240" w:lineRule="auto"/>
        <w:outlineLvl w:val="0"/>
        <w:rPr>
          <w:rFonts w:ascii="Arial" w:eastAsia="Arial" w:hAnsi="Arial" w:cs="Arial"/>
          <w:sz w:val="24"/>
          <w:szCs w:val="24"/>
        </w:rPr>
      </w:pPr>
    </w:p>
    <w:p w14:paraId="5F344F3E" w14:textId="74D0E43F" w:rsidR="00764E92" w:rsidRDefault="00764E92" w:rsidP="00BA5F8D">
      <w:pPr>
        <w:widowControl w:val="0"/>
        <w:tabs>
          <w:tab w:val="left" w:pos="504"/>
        </w:tabs>
        <w:spacing w:before="72" w:after="0" w:line="240" w:lineRule="auto"/>
        <w:outlineLvl w:val="0"/>
        <w:rPr>
          <w:rFonts w:ascii="Arial" w:eastAsia="Arial" w:hAnsi="Arial" w:cs="Arial"/>
          <w:sz w:val="24"/>
          <w:szCs w:val="24"/>
        </w:rPr>
      </w:pPr>
    </w:p>
    <w:p w14:paraId="0CD14637" w14:textId="77777777" w:rsidR="00764E92" w:rsidRPr="003447EB" w:rsidRDefault="00764E92" w:rsidP="00BA5F8D">
      <w:pPr>
        <w:widowControl w:val="0"/>
        <w:tabs>
          <w:tab w:val="left" w:pos="504"/>
        </w:tabs>
        <w:spacing w:before="72" w:after="0" w:line="240" w:lineRule="auto"/>
        <w:outlineLvl w:val="0"/>
        <w:rPr>
          <w:rFonts w:ascii="Arial" w:eastAsia="Arial" w:hAnsi="Arial" w:cs="Arial"/>
          <w:sz w:val="24"/>
          <w:szCs w:val="24"/>
        </w:rPr>
      </w:pPr>
    </w:p>
    <w:p w14:paraId="0BED5227" w14:textId="77777777" w:rsidR="00D666CF" w:rsidRPr="003447EB" w:rsidRDefault="00D666CF" w:rsidP="00660044">
      <w:pPr>
        <w:widowControl w:val="0"/>
        <w:numPr>
          <w:ilvl w:val="0"/>
          <w:numId w:val="1"/>
        </w:numPr>
        <w:tabs>
          <w:tab w:val="left" w:pos="504"/>
        </w:tabs>
        <w:spacing w:before="72" w:after="0" w:line="240" w:lineRule="auto"/>
        <w:ind w:left="503" w:hanging="283"/>
        <w:jc w:val="both"/>
        <w:outlineLvl w:val="0"/>
        <w:rPr>
          <w:rFonts w:ascii="Arial" w:eastAsia="Arial" w:hAnsi="Arial" w:cs="Arial"/>
          <w:sz w:val="24"/>
          <w:szCs w:val="24"/>
        </w:rPr>
      </w:pPr>
      <w:r w:rsidRPr="003447EB">
        <w:rPr>
          <w:rFonts w:ascii="Arial" w:eastAsia="Arial" w:hAnsi="Arial" w:cs="Arial"/>
          <w:b/>
          <w:bCs/>
          <w:spacing w:val="-1"/>
          <w:sz w:val="24"/>
          <w:szCs w:val="24"/>
        </w:rPr>
        <w:lastRenderedPageBreak/>
        <w:t>Implementing</w:t>
      </w:r>
      <w:r w:rsidRPr="003447EB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3447EB">
        <w:rPr>
          <w:rFonts w:ascii="Arial" w:eastAsia="Arial" w:hAnsi="Arial" w:cs="Arial"/>
          <w:b/>
          <w:bCs/>
          <w:spacing w:val="-1"/>
          <w:sz w:val="24"/>
          <w:szCs w:val="24"/>
        </w:rPr>
        <w:t>Entity</w:t>
      </w:r>
    </w:p>
    <w:p w14:paraId="2A756ADA" w14:textId="77777777" w:rsidR="00D666CF" w:rsidRPr="003447EB" w:rsidRDefault="00D666CF" w:rsidP="00660044">
      <w:pPr>
        <w:widowControl w:val="0"/>
        <w:spacing w:after="0" w:line="110" w:lineRule="exact"/>
        <w:jc w:val="both"/>
        <w:rPr>
          <w:rFonts w:ascii="Arial" w:hAnsi="Arial" w:cs="Arial"/>
        </w:rPr>
      </w:pPr>
    </w:p>
    <w:p w14:paraId="2BB08B3B" w14:textId="77777777" w:rsidR="0081062C" w:rsidRPr="003447EB" w:rsidRDefault="0081062C" w:rsidP="00660044">
      <w:pPr>
        <w:widowControl w:val="0"/>
        <w:spacing w:after="0" w:line="240" w:lineRule="auto"/>
        <w:ind w:left="220"/>
        <w:jc w:val="both"/>
        <w:rPr>
          <w:rFonts w:ascii="Arial" w:eastAsia="Arial" w:hAnsi="Arial" w:cs="Arial"/>
          <w:spacing w:val="-1"/>
        </w:rPr>
      </w:pPr>
    </w:p>
    <w:p w14:paraId="6CF4F775" w14:textId="17BCB830" w:rsidR="00D666CF" w:rsidRPr="00EB0BEC" w:rsidRDefault="00D666CF" w:rsidP="00660044">
      <w:pPr>
        <w:widowControl w:val="0"/>
        <w:spacing w:after="0" w:line="200" w:lineRule="exact"/>
        <w:jc w:val="both"/>
        <w:rPr>
          <w:rFonts w:ascii="Arial" w:hAnsi="Arial" w:cs="Arial"/>
        </w:rPr>
      </w:pPr>
      <w:r w:rsidRPr="003447EB">
        <w:rPr>
          <w:rFonts w:ascii="Arial" w:eastAsia="Arial" w:hAnsi="Arial" w:cs="Arial"/>
          <w:spacing w:val="-1"/>
        </w:rPr>
        <w:t>This</w:t>
      </w:r>
      <w:r w:rsidRPr="003447EB">
        <w:rPr>
          <w:rFonts w:ascii="Arial" w:eastAsia="Arial" w:hAnsi="Arial" w:cs="Arial"/>
          <w:spacing w:val="-2"/>
        </w:rPr>
        <w:t xml:space="preserve"> </w:t>
      </w:r>
      <w:r w:rsidRPr="003447EB">
        <w:rPr>
          <w:rFonts w:ascii="Arial" w:eastAsia="Arial" w:hAnsi="Arial" w:cs="Arial"/>
          <w:spacing w:val="-1"/>
        </w:rPr>
        <w:t>r</w:t>
      </w:r>
      <w:r w:rsidRPr="00EB0BEC">
        <w:rPr>
          <w:rFonts w:ascii="Arial" w:eastAsia="Arial" w:hAnsi="Arial" w:cs="Arial"/>
          <w:spacing w:val="-1"/>
        </w:rPr>
        <w:t>equest</w:t>
      </w:r>
      <w:r w:rsidRPr="00EB0BEC">
        <w:rPr>
          <w:rFonts w:ascii="Arial" w:eastAsia="Arial" w:hAnsi="Arial" w:cs="Arial"/>
          <w:spacing w:val="2"/>
        </w:rPr>
        <w:t xml:space="preserve"> </w:t>
      </w:r>
      <w:r w:rsidRPr="00EB0BEC">
        <w:rPr>
          <w:rFonts w:ascii="Arial" w:eastAsia="Arial" w:hAnsi="Arial" w:cs="Arial"/>
          <w:spacing w:val="-1"/>
        </w:rPr>
        <w:t>has</w:t>
      </w:r>
      <w:r w:rsidRPr="00EB0BEC">
        <w:rPr>
          <w:rFonts w:ascii="Arial" w:eastAsia="Arial" w:hAnsi="Arial" w:cs="Arial"/>
          <w:spacing w:val="-2"/>
        </w:rPr>
        <w:t xml:space="preserve"> </w:t>
      </w:r>
      <w:r w:rsidRPr="00EB0BEC">
        <w:rPr>
          <w:rFonts w:ascii="Arial" w:eastAsia="Arial" w:hAnsi="Arial" w:cs="Arial"/>
          <w:spacing w:val="-1"/>
        </w:rPr>
        <w:t>been</w:t>
      </w:r>
      <w:r w:rsidRPr="00EB0BEC">
        <w:rPr>
          <w:rFonts w:ascii="Arial" w:eastAsia="Arial" w:hAnsi="Arial" w:cs="Arial"/>
        </w:rPr>
        <w:t xml:space="preserve"> </w:t>
      </w:r>
      <w:r w:rsidRPr="00EB0BEC">
        <w:rPr>
          <w:rFonts w:ascii="Arial" w:eastAsia="Arial" w:hAnsi="Arial" w:cs="Arial"/>
          <w:spacing w:val="-1"/>
        </w:rPr>
        <w:t>prepared</w:t>
      </w:r>
      <w:r w:rsidRPr="00EB0BEC">
        <w:rPr>
          <w:rFonts w:ascii="Arial" w:eastAsia="Arial" w:hAnsi="Arial" w:cs="Arial"/>
        </w:rPr>
        <w:t xml:space="preserve"> </w:t>
      </w:r>
      <w:r w:rsidRPr="00EB0BEC">
        <w:rPr>
          <w:rFonts w:ascii="Arial" w:eastAsia="Arial" w:hAnsi="Arial" w:cs="Arial"/>
          <w:spacing w:val="-1"/>
        </w:rPr>
        <w:t>in</w:t>
      </w:r>
      <w:r w:rsidRPr="00EB0BEC">
        <w:rPr>
          <w:rFonts w:ascii="Arial" w:eastAsia="Arial" w:hAnsi="Arial" w:cs="Arial"/>
        </w:rPr>
        <w:t xml:space="preserve"> </w:t>
      </w:r>
      <w:r w:rsidRPr="00EB0BEC">
        <w:rPr>
          <w:rFonts w:ascii="Arial" w:eastAsia="Arial" w:hAnsi="Arial" w:cs="Arial"/>
          <w:spacing w:val="-1"/>
        </w:rPr>
        <w:t>accordance</w:t>
      </w:r>
      <w:r w:rsidRPr="00EB0BEC">
        <w:rPr>
          <w:rFonts w:ascii="Arial" w:eastAsia="Arial" w:hAnsi="Arial" w:cs="Arial"/>
          <w:spacing w:val="-3"/>
        </w:rPr>
        <w:t xml:space="preserve"> </w:t>
      </w:r>
      <w:r w:rsidRPr="00EB0BEC">
        <w:rPr>
          <w:rFonts w:ascii="Arial" w:eastAsia="Arial" w:hAnsi="Arial" w:cs="Arial"/>
          <w:spacing w:val="-2"/>
        </w:rPr>
        <w:t>with</w:t>
      </w:r>
      <w:r w:rsidRPr="00EB0BEC">
        <w:rPr>
          <w:rFonts w:ascii="Arial" w:eastAsia="Arial" w:hAnsi="Arial" w:cs="Arial"/>
        </w:rPr>
        <w:t xml:space="preserve"> the</w:t>
      </w:r>
      <w:r w:rsidRPr="00EB0BEC">
        <w:rPr>
          <w:rFonts w:ascii="Arial" w:eastAsia="Arial" w:hAnsi="Arial" w:cs="Arial"/>
          <w:spacing w:val="-2"/>
        </w:rPr>
        <w:t xml:space="preserve"> </w:t>
      </w:r>
      <w:r w:rsidRPr="00EB0BEC">
        <w:rPr>
          <w:rFonts w:ascii="Arial" w:eastAsia="Arial" w:hAnsi="Arial" w:cs="Arial"/>
          <w:spacing w:val="-1"/>
        </w:rPr>
        <w:t>Adaptation</w:t>
      </w:r>
      <w:r w:rsidRPr="00EB0BEC">
        <w:rPr>
          <w:rFonts w:ascii="Arial" w:eastAsia="Arial" w:hAnsi="Arial" w:cs="Arial"/>
        </w:rPr>
        <w:t xml:space="preserve"> </w:t>
      </w:r>
      <w:r w:rsidRPr="00EB0BEC">
        <w:rPr>
          <w:rFonts w:ascii="Arial" w:eastAsia="Arial" w:hAnsi="Arial" w:cs="Arial"/>
          <w:spacing w:val="-1"/>
        </w:rPr>
        <w:t>Fund</w:t>
      </w:r>
      <w:r w:rsidRPr="00EB0BEC">
        <w:rPr>
          <w:rFonts w:ascii="Arial" w:eastAsia="Arial" w:hAnsi="Arial" w:cs="Arial"/>
        </w:rPr>
        <w:t xml:space="preserve"> </w:t>
      </w:r>
      <w:r w:rsidRPr="00EB0BEC">
        <w:rPr>
          <w:rFonts w:ascii="Arial" w:eastAsia="Arial" w:hAnsi="Arial" w:cs="Arial"/>
          <w:spacing w:val="-1"/>
        </w:rPr>
        <w:t>Board’s</w:t>
      </w:r>
      <w:r w:rsidRPr="00EB0BEC">
        <w:rPr>
          <w:rFonts w:ascii="Arial" w:eastAsia="Arial" w:hAnsi="Arial" w:cs="Arial"/>
          <w:spacing w:val="1"/>
        </w:rPr>
        <w:t xml:space="preserve"> </w:t>
      </w:r>
      <w:r w:rsidRPr="00EB0BEC">
        <w:rPr>
          <w:rFonts w:ascii="Arial" w:eastAsia="Arial" w:hAnsi="Arial" w:cs="Arial"/>
          <w:spacing w:val="-1"/>
        </w:rPr>
        <w:t>procedures</w:t>
      </w:r>
    </w:p>
    <w:p w14:paraId="5BD2F1D7" w14:textId="77777777" w:rsidR="005B6C5C" w:rsidRPr="005B6C5C" w:rsidRDefault="005B6C5C" w:rsidP="005B6C5C">
      <w:pPr>
        <w:rPr>
          <w:rFonts w:ascii="Arial" w:eastAsia="Arial" w:hAnsi="Arial" w:cs="Arial"/>
        </w:rPr>
      </w:pPr>
    </w:p>
    <w:p w14:paraId="4694B9EB" w14:textId="26B03DA5" w:rsidR="005B6C5C" w:rsidRDefault="00570E58" w:rsidP="005B6C5C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fr-FR" w:eastAsia="fr-FR"/>
        </w:rPr>
        <w:drawing>
          <wp:inline distT="0" distB="0" distL="0" distR="0" wp14:anchorId="5239A015" wp14:editId="41353BDD">
            <wp:extent cx="6600825" cy="12001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221" cy="120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DE0E3" w14:textId="77777777" w:rsidR="00570E58" w:rsidRPr="00EB0BEC" w:rsidRDefault="005B6C5C" w:rsidP="00570E58">
      <w:pPr>
        <w:widowControl w:val="0"/>
        <w:spacing w:before="8" w:after="0" w:line="220" w:lineRule="exact"/>
        <w:jc w:val="both"/>
        <w:rPr>
          <w:rFonts w:ascii="Arial" w:hAnsi="Arial" w:cs="Arial"/>
        </w:rPr>
      </w:pPr>
      <w:r>
        <w:rPr>
          <w:rFonts w:ascii="Arial" w:eastAsia="Arial" w:hAnsi="Arial" w:cs="Arial"/>
        </w:rPr>
        <w:tab/>
      </w:r>
    </w:p>
    <w:p w14:paraId="72D95275" w14:textId="77777777" w:rsidR="00570E58" w:rsidRPr="002102E2" w:rsidRDefault="00570E58" w:rsidP="00570E58">
      <w:pPr>
        <w:widowControl w:val="0"/>
        <w:numPr>
          <w:ilvl w:val="0"/>
          <w:numId w:val="1"/>
        </w:numPr>
        <w:tabs>
          <w:tab w:val="left" w:pos="581"/>
        </w:tabs>
        <w:spacing w:before="72" w:after="0" w:line="240" w:lineRule="auto"/>
        <w:jc w:val="both"/>
        <w:outlineLvl w:val="0"/>
        <w:rPr>
          <w:rFonts w:ascii="Arial" w:eastAsia="Arial" w:hAnsi="Arial" w:cs="Arial"/>
          <w:sz w:val="24"/>
          <w:szCs w:val="24"/>
        </w:rPr>
      </w:pPr>
      <w:r w:rsidRPr="002102E2">
        <w:rPr>
          <w:rFonts w:ascii="Arial" w:eastAsia="Arial" w:hAnsi="Arial" w:cs="Arial"/>
          <w:b/>
          <w:bCs/>
          <w:spacing w:val="-1"/>
          <w:sz w:val="24"/>
          <w:szCs w:val="24"/>
        </w:rPr>
        <w:t>Record</w:t>
      </w:r>
      <w:r w:rsidRPr="002102E2">
        <w:rPr>
          <w:rFonts w:ascii="Arial" w:eastAsia="Arial" w:hAnsi="Arial" w:cs="Arial"/>
          <w:b/>
          <w:bCs/>
          <w:sz w:val="24"/>
          <w:szCs w:val="24"/>
        </w:rPr>
        <w:t xml:space="preserve"> of</w:t>
      </w:r>
      <w:r w:rsidRPr="002102E2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endorsement on behalf of government</w:t>
      </w:r>
    </w:p>
    <w:p w14:paraId="163D4539" w14:textId="77777777" w:rsidR="00570E58" w:rsidRPr="00EB0BEC" w:rsidRDefault="00570E58" w:rsidP="00570E58">
      <w:pPr>
        <w:widowControl w:val="0"/>
        <w:spacing w:before="14" w:after="0" w:line="280" w:lineRule="exact"/>
        <w:jc w:val="both"/>
        <w:rPr>
          <w:rFonts w:ascii="Arial" w:hAnsi="Arial" w:cs="Arial"/>
        </w:rPr>
      </w:pPr>
    </w:p>
    <w:p w14:paraId="479552C7" w14:textId="77777777" w:rsidR="00570E58" w:rsidRPr="00F56CA6" w:rsidRDefault="00570E58" w:rsidP="00570E58">
      <w:pPr>
        <w:spacing w:after="0"/>
        <w:ind w:left="220"/>
        <w:jc w:val="both"/>
        <w:rPr>
          <w:rFonts w:ascii="Arial" w:hAnsi="Arial" w:cs="Arial"/>
          <w:lang w:val="en-GB"/>
        </w:rPr>
      </w:pPr>
      <w:r w:rsidRPr="00F56CA6">
        <w:rPr>
          <w:rFonts w:ascii="Arial" w:hAnsi="Arial" w:cs="Arial"/>
        </w:rPr>
        <w:t>Provide the</w:t>
      </w:r>
      <w:r w:rsidRPr="00F56CA6">
        <w:rPr>
          <w:rFonts w:ascii="Arial" w:hAnsi="Arial" w:cs="Arial"/>
          <w:lang w:val="en-GB"/>
        </w:rPr>
        <w:t xml:space="preserve"> name and position of the government official</w:t>
      </w:r>
      <w:r>
        <w:rPr>
          <w:rFonts w:ascii="Arial" w:hAnsi="Arial" w:cs="Arial"/>
          <w:lang w:val="en-GB"/>
        </w:rPr>
        <w:t>, Designated Authority (DA) of the Adaptation Fund,</w:t>
      </w:r>
      <w:r w:rsidRPr="00F56CA6">
        <w:rPr>
          <w:rFonts w:ascii="Arial" w:hAnsi="Arial" w:cs="Arial"/>
          <w:lang w:val="en-GB"/>
        </w:rPr>
        <w:t xml:space="preserve"> and indic</w:t>
      </w:r>
      <w:r>
        <w:rPr>
          <w:rFonts w:ascii="Arial" w:hAnsi="Arial" w:cs="Arial"/>
          <w:lang w:val="en-GB"/>
        </w:rPr>
        <w:t xml:space="preserve">ate date of endorsement. </w:t>
      </w:r>
      <w:r w:rsidRPr="009E776E">
        <w:rPr>
          <w:rFonts w:ascii="Arial" w:hAnsi="Arial" w:cs="Arial"/>
          <w:u w:val="single"/>
          <w:lang w:val="en-GB"/>
        </w:rPr>
        <w:t xml:space="preserve">The </w:t>
      </w:r>
      <w:r>
        <w:rPr>
          <w:rFonts w:ascii="Arial" w:hAnsi="Arial" w:cs="Arial"/>
          <w:u w:val="single"/>
          <w:lang w:val="en-GB"/>
        </w:rPr>
        <w:t xml:space="preserve">DA </w:t>
      </w:r>
      <w:r w:rsidRPr="009E776E">
        <w:rPr>
          <w:rFonts w:ascii="Arial" w:hAnsi="Arial" w:cs="Arial"/>
          <w:u w:val="single"/>
          <w:lang w:val="en-GB"/>
        </w:rPr>
        <w:t xml:space="preserve">endorsement letter </w:t>
      </w:r>
      <w:r>
        <w:rPr>
          <w:rFonts w:ascii="Arial" w:hAnsi="Arial" w:cs="Arial"/>
          <w:u w:val="single"/>
          <w:lang w:val="en-GB"/>
        </w:rPr>
        <w:t>must</w:t>
      </w:r>
      <w:r w:rsidRPr="009E776E">
        <w:rPr>
          <w:rFonts w:ascii="Arial" w:hAnsi="Arial" w:cs="Arial"/>
          <w:u w:val="single"/>
          <w:lang w:val="en-GB"/>
        </w:rPr>
        <w:t xml:space="preserve"> be attached as an annex to the request</w:t>
      </w:r>
      <w:r w:rsidRPr="00F56CA6">
        <w:rPr>
          <w:rFonts w:ascii="Arial" w:hAnsi="Arial" w:cs="Arial"/>
          <w:lang w:val="en-GB"/>
        </w:rPr>
        <w:t xml:space="preserve">.  </w:t>
      </w:r>
    </w:p>
    <w:p w14:paraId="4695898A" w14:textId="77777777" w:rsidR="00570E58" w:rsidRPr="00EB0BEC" w:rsidRDefault="00570E58" w:rsidP="00570E58">
      <w:pPr>
        <w:widowControl w:val="0"/>
        <w:spacing w:after="0" w:line="220" w:lineRule="exact"/>
        <w:jc w:val="both"/>
        <w:rPr>
          <w:rFonts w:ascii="Arial" w:hAnsi="Arial" w:cs="Arial"/>
        </w:rPr>
      </w:pPr>
    </w:p>
    <w:p w14:paraId="1CDB531A" w14:textId="77777777" w:rsidR="00570E58" w:rsidRDefault="00570E58" w:rsidP="00570E58">
      <w:pPr>
        <w:tabs>
          <w:tab w:val="left" w:pos="2196"/>
        </w:tabs>
        <w:rPr>
          <w:rFonts w:ascii="Arial" w:eastAsia="Arial" w:hAnsi="Arial" w:cs="Arial"/>
        </w:rPr>
      </w:pPr>
    </w:p>
    <w:p w14:paraId="250FDB1F" w14:textId="77777777" w:rsidR="00570E58" w:rsidRPr="005B6C5C" w:rsidRDefault="00570E58" w:rsidP="00570E58">
      <w:pPr>
        <w:rPr>
          <w:rFonts w:ascii="Arial" w:eastAsia="Arial" w:hAnsi="Arial" w:cs="Arial"/>
        </w:rPr>
      </w:pPr>
    </w:p>
    <w:p w14:paraId="52AD4D07" w14:textId="27DBD30A" w:rsidR="00570E58" w:rsidRDefault="00570E58" w:rsidP="005B6C5C">
      <w:pPr>
        <w:tabs>
          <w:tab w:val="left" w:pos="900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fr-FR" w:eastAsia="fr-FR"/>
        </w:rPr>
        <w:drawing>
          <wp:inline distT="0" distB="0" distL="0" distR="0" wp14:anchorId="6B16E9CB" wp14:editId="2699CEFF">
            <wp:extent cx="6076950" cy="15335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1142" w14:textId="77777777" w:rsidR="00570E58" w:rsidRPr="00570E58" w:rsidRDefault="00570E58" w:rsidP="00570E58">
      <w:pPr>
        <w:rPr>
          <w:rFonts w:ascii="Arial" w:eastAsia="Arial" w:hAnsi="Arial" w:cs="Arial"/>
        </w:rPr>
      </w:pPr>
    </w:p>
    <w:p w14:paraId="699A15F7" w14:textId="77777777" w:rsidR="00570E58" w:rsidRPr="00570E58" w:rsidRDefault="00570E58" w:rsidP="00570E58">
      <w:pPr>
        <w:rPr>
          <w:rFonts w:ascii="Arial" w:eastAsia="Arial" w:hAnsi="Arial" w:cs="Arial"/>
        </w:rPr>
      </w:pPr>
    </w:p>
    <w:p w14:paraId="3A7AEDD9" w14:textId="77777777" w:rsidR="00570E58" w:rsidRPr="00570E58" w:rsidRDefault="00570E58" w:rsidP="00570E58">
      <w:pPr>
        <w:rPr>
          <w:rFonts w:ascii="Arial" w:eastAsia="Arial" w:hAnsi="Arial" w:cs="Arial"/>
        </w:rPr>
      </w:pPr>
    </w:p>
    <w:p w14:paraId="34DF157C" w14:textId="77777777" w:rsidR="00570E58" w:rsidRPr="00570E58" w:rsidRDefault="00570E58" w:rsidP="00570E58">
      <w:pPr>
        <w:rPr>
          <w:rFonts w:ascii="Arial" w:eastAsia="Arial" w:hAnsi="Arial" w:cs="Arial"/>
        </w:rPr>
      </w:pPr>
    </w:p>
    <w:p w14:paraId="00234E50" w14:textId="77777777" w:rsidR="00570E58" w:rsidRPr="00570E58" w:rsidRDefault="00570E58" w:rsidP="00570E58">
      <w:pPr>
        <w:rPr>
          <w:rFonts w:ascii="Arial" w:eastAsia="Arial" w:hAnsi="Arial" w:cs="Arial"/>
        </w:rPr>
      </w:pPr>
    </w:p>
    <w:p w14:paraId="373BE62C" w14:textId="6580117A" w:rsidR="00570E58" w:rsidRDefault="00570E58" w:rsidP="00570E58">
      <w:pPr>
        <w:rPr>
          <w:rFonts w:ascii="Arial" w:eastAsia="Arial" w:hAnsi="Arial" w:cs="Arial"/>
        </w:rPr>
      </w:pPr>
    </w:p>
    <w:p w14:paraId="7D2B5AEC" w14:textId="034C03A7" w:rsidR="00D666CF" w:rsidRDefault="00570E58" w:rsidP="00570E58">
      <w:pPr>
        <w:tabs>
          <w:tab w:val="left" w:pos="366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1634D126" w14:textId="77777777" w:rsidR="00570E58" w:rsidRDefault="00570E58" w:rsidP="00570E58">
      <w:pPr>
        <w:tabs>
          <w:tab w:val="left" w:pos="3660"/>
        </w:tabs>
        <w:rPr>
          <w:rFonts w:ascii="Arial" w:eastAsia="Arial" w:hAnsi="Arial" w:cs="Arial"/>
        </w:rPr>
      </w:pPr>
    </w:p>
    <w:p w14:paraId="03484A1F" w14:textId="77777777" w:rsidR="00570E58" w:rsidRDefault="00570E58" w:rsidP="00570E58">
      <w:pPr>
        <w:tabs>
          <w:tab w:val="left" w:pos="3660"/>
        </w:tabs>
        <w:rPr>
          <w:rFonts w:ascii="Arial" w:eastAsia="Arial" w:hAnsi="Arial" w:cs="Arial"/>
        </w:rPr>
      </w:pPr>
    </w:p>
    <w:p w14:paraId="07502AEE" w14:textId="77777777" w:rsidR="00570E58" w:rsidRDefault="00570E58" w:rsidP="00570E58">
      <w:pPr>
        <w:tabs>
          <w:tab w:val="left" w:pos="3660"/>
        </w:tabs>
        <w:rPr>
          <w:rFonts w:ascii="Arial" w:eastAsia="Arial" w:hAnsi="Arial" w:cs="Arial"/>
        </w:rPr>
      </w:pPr>
    </w:p>
    <w:p w14:paraId="6F2A0454" w14:textId="77777777" w:rsidR="00570E58" w:rsidRDefault="00570E58" w:rsidP="00570E58">
      <w:pPr>
        <w:tabs>
          <w:tab w:val="left" w:pos="3660"/>
        </w:tabs>
        <w:rPr>
          <w:rFonts w:ascii="Arial" w:eastAsia="Arial" w:hAnsi="Arial" w:cs="Arial"/>
        </w:rPr>
      </w:pPr>
    </w:p>
    <w:p w14:paraId="08AD564A" w14:textId="7EE288ED" w:rsidR="00570E58" w:rsidRDefault="00570E58" w:rsidP="00570E58">
      <w:pPr>
        <w:tabs>
          <w:tab w:val="left" w:pos="3660"/>
        </w:tabs>
        <w:jc w:val="center"/>
        <w:rPr>
          <w:rFonts w:ascii="Arial" w:eastAsia="Arial" w:hAnsi="Arial" w:cs="Arial"/>
        </w:rPr>
      </w:pPr>
      <w:r w:rsidRPr="00570E58">
        <w:rPr>
          <w:rFonts w:ascii="Arial" w:eastAsia="Arial" w:hAnsi="Arial" w:cs="Arial"/>
          <w:b/>
          <w:u w:val="single"/>
        </w:rPr>
        <w:lastRenderedPageBreak/>
        <w:t>Endorsement letter by Designated Authority</w:t>
      </w:r>
    </w:p>
    <w:p w14:paraId="39F50AD5" w14:textId="7C50EAFC" w:rsidR="00570E58" w:rsidRPr="00570E58" w:rsidRDefault="00570E58" w:rsidP="00570E58">
      <w:pPr>
        <w:tabs>
          <w:tab w:val="left" w:pos="3660"/>
        </w:tabs>
        <w:rPr>
          <w:rFonts w:ascii="Arial" w:eastAsia="Arial" w:hAnsi="Arial" w:cs="Arial"/>
        </w:rPr>
      </w:pPr>
      <w:r w:rsidRPr="00570E58">
        <w:rPr>
          <w:rFonts w:ascii="Arial" w:eastAsia="Arial" w:hAnsi="Arial" w:cs="Arial"/>
          <w:noProof/>
          <w:lang w:val="fr-FR" w:eastAsia="fr-FR"/>
        </w:rPr>
        <w:drawing>
          <wp:inline distT="0" distB="0" distL="0" distR="0" wp14:anchorId="4753D0EA" wp14:editId="15F8C691">
            <wp:extent cx="6082610" cy="80200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0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E58" w:rsidRPr="00570E58" w:rsidSect="003447EB">
      <w:pgSz w:w="12240" w:h="15840"/>
      <w:pgMar w:top="1380" w:right="1320" w:bottom="1134" w:left="1340" w:header="0" w:footer="14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66D974" w14:textId="77777777" w:rsidR="00615ED9" w:rsidRDefault="00615ED9" w:rsidP="008963B1">
      <w:pPr>
        <w:spacing w:after="0" w:line="240" w:lineRule="auto"/>
      </w:pPr>
      <w:r>
        <w:separator/>
      </w:r>
    </w:p>
  </w:endnote>
  <w:endnote w:type="continuationSeparator" w:id="0">
    <w:p w14:paraId="6B57E2A9" w14:textId="77777777" w:rsidR="00615ED9" w:rsidRDefault="00615ED9" w:rsidP="00896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02BC58" w14:textId="77777777" w:rsidR="00615ED9" w:rsidRDefault="00615ED9" w:rsidP="008963B1">
      <w:pPr>
        <w:spacing w:after="0" w:line="240" w:lineRule="auto"/>
      </w:pPr>
      <w:r>
        <w:separator/>
      </w:r>
    </w:p>
  </w:footnote>
  <w:footnote w:type="continuationSeparator" w:id="0">
    <w:p w14:paraId="5AD3BF3A" w14:textId="77777777" w:rsidR="00615ED9" w:rsidRDefault="00615ED9" w:rsidP="008963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B74F8"/>
    <w:multiLevelType w:val="hybridMultilevel"/>
    <w:tmpl w:val="944A63F0"/>
    <w:lvl w:ilvl="0" w:tplc="69007BAC">
      <w:start w:val="1"/>
      <w:numFmt w:val="upperLetter"/>
      <w:lvlText w:val="%1."/>
      <w:lvlJc w:val="left"/>
      <w:pPr>
        <w:ind w:left="563" w:hanging="343"/>
      </w:pPr>
      <w:rPr>
        <w:rFonts w:ascii="Arial" w:eastAsia="Arial" w:hAnsi="Arial" w:hint="default"/>
        <w:b/>
        <w:bCs/>
        <w:spacing w:val="-6"/>
        <w:sz w:val="24"/>
        <w:szCs w:val="24"/>
      </w:rPr>
    </w:lvl>
    <w:lvl w:ilvl="1" w:tplc="4A340E4E">
      <w:start w:val="1"/>
      <w:numFmt w:val="bullet"/>
      <w:lvlText w:val="•"/>
      <w:lvlJc w:val="left"/>
      <w:pPr>
        <w:ind w:left="1486" w:hanging="343"/>
      </w:pPr>
      <w:rPr>
        <w:rFonts w:hint="default"/>
      </w:rPr>
    </w:lvl>
    <w:lvl w:ilvl="2" w:tplc="340AF554">
      <w:start w:val="1"/>
      <w:numFmt w:val="bullet"/>
      <w:lvlText w:val="•"/>
      <w:lvlJc w:val="left"/>
      <w:pPr>
        <w:ind w:left="2410" w:hanging="343"/>
      </w:pPr>
      <w:rPr>
        <w:rFonts w:hint="default"/>
      </w:rPr>
    </w:lvl>
    <w:lvl w:ilvl="3" w:tplc="1BC4A094">
      <w:start w:val="1"/>
      <w:numFmt w:val="bullet"/>
      <w:lvlText w:val="•"/>
      <w:lvlJc w:val="left"/>
      <w:pPr>
        <w:ind w:left="3334" w:hanging="343"/>
      </w:pPr>
      <w:rPr>
        <w:rFonts w:hint="default"/>
      </w:rPr>
    </w:lvl>
    <w:lvl w:ilvl="4" w:tplc="E3DC1064">
      <w:start w:val="1"/>
      <w:numFmt w:val="bullet"/>
      <w:lvlText w:val="•"/>
      <w:lvlJc w:val="left"/>
      <w:pPr>
        <w:ind w:left="4257" w:hanging="343"/>
      </w:pPr>
      <w:rPr>
        <w:rFonts w:hint="default"/>
      </w:rPr>
    </w:lvl>
    <w:lvl w:ilvl="5" w:tplc="2A2C65A8">
      <w:start w:val="1"/>
      <w:numFmt w:val="bullet"/>
      <w:lvlText w:val="•"/>
      <w:lvlJc w:val="left"/>
      <w:pPr>
        <w:ind w:left="5181" w:hanging="343"/>
      </w:pPr>
      <w:rPr>
        <w:rFonts w:hint="default"/>
      </w:rPr>
    </w:lvl>
    <w:lvl w:ilvl="6" w:tplc="517A4DB4">
      <w:start w:val="1"/>
      <w:numFmt w:val="bullet"/>
      <w:lvlText w:val="•"/>
      <w:lvlJc w:val="left"/>
      <w:pPr>
        <w:ind w:left="6105" w:hanging="343"/>
      </w:pPr>
      <w:rPr>
        <w:rFonts w:hint="default"/>
      </w:rPr>
    </w:lvl>
    <w:lvl w:ilvl="7" w:tplc="6C846EB8">
      <w:start w:val="1"/>
      <w:numFmt w:val="bullet"/>
      <w:lvlText w:val="•"/>
      <w:lvlJc w:val="left"/>
      <w:pPr>
        <w:ind w:left="7028" w:hanging="343"/>
      </w:pPr>
      <w:rPr>
        <w:rFonts w:hint="default"/>
      </w:rPr>
    </w:lvl>
    <w:lvl w:ilvl="8" w:tplc="06D2FDE0">
      <w:start w:val="1"/>
      <w:numFmt w:val="bullet"/>
      <w:lvlText w:val="•"/>
      <w:lvlJc w:val="left"/>
      <w:pPr>
        <w:ind w:left="7952" w:hanging="343"/>
      </w:pPr>
      <w:rPr>
        <w:rFonts w:hint="default"/>
      </w:rPr>
    </w:lvl>
  </w:abstractNum>
  <w:abstractNum w:abstractNumId="1">
    <w:nsid w:val="6C553ACF"/>
    <w:multiLevelType w:val="hybridMultilevel"/>
    <w:tmpl w:val="A8A66F7C"/>
    <w:lvl w:ilvl="0" w:tplc="69007BAC">
      <w:start w:val="1"/>
      <w:numFmt w:val="upperLetter"/>
      <w:lvlText w:val="%1."/>
      <w:lvlJc w:val="left"/>
      <w:pPr>
        <w:ind w:left="563" w:hanging="343"/>
      </w:pPr>
      <w:rPr>
        <w:rFonts w:ascii="Arial" w:eastAsia="Arial" w:hAnsi="Arial" w:hint="default"/>
        <w:b/>
        <w:bCs/>
        <w:spacing w:val="-6"/>
        <w:sz w:val="24"/>
        <w:szCs w:val="24"/>
      </w:rPr>
    </w:lvl>
    <w:lvl w:ilvl="1" w:tplc="4A340E4E">
      <w:start w:val="1"/>
      <w:numFmt w:val="bullet"/>
      <w:lvlText w:val="•"/>
      <w:lvlJc w:val="left"/>
      <w:pPr>
        <w:ind w:left="1486" w:hanging="343"/>
      </w:pPr>
      <w:rPr>
        <w:rFonts w:hint="default"/>
      </w:rPr>
    </w:lvl>
    <w:lvl w:ilvl="2" w:tplc="340AF554">
      <w:start w:val="1"/>
      <w:numFmt w:val="bullet"/>
      <w:lvlText w:val="•"/>
      <w:lvlJc w:val="left"/>
      <w:pPr>
        <w:ind w:left="2410" w:hanging="343"/>
      </w:pPr>
      <w:rPr>
        <w:rFonts w:hint="default"/>
      </w:rPr>
    </w:lvl>
    <w:lvl w:ilvl="3" w:tplc="1BC4A094">
      <w:start w:val="1"/>
      <w:numFmt w:val="bullet"/>
      <w:lvlText w:val="•"/>
      <w:lvlJc w:val="left"/>
      <w:pPr>
        <w:ind w:left="3334" w:hanging="343"/>
      </w:pPr>
      <w:rPr>
        <w:rFonts w:hint="default"/>
      </w:rPr>
    </w:lvl>
    <w:lvl w:ilvl="4" w:tplc="E3DC1064">
      <w:start w:val="1"/>
      <w:numFmt w:val="bullet"/>
      <w:lvlText w:val="•"/>
      <w:lvlJc w:val="left"/>
      <w:pPr>
        <w:ind w:left="4257" w:hanging="343"/>
      </w:pPr>
      <w:rPr>
        <w:rFonts w:hint="default"/>
      </w:rPr>
    </w:lvl>
    <w:lvl w:ilvl="5" w:tplc="2A2C65A8">
      <w:start w:val="1"/>
      <w:numFmt w:val="bullet"/>
      <w:lvlText w:val="•"/>
      <w:lvlJc w:val="left"/>
      <w:pPr>
        <w:ind w:left="5181" w:hanging="343"/>
      </w:pPr>
      <w:rPr>
        <w:rFonts w:hint="default"/>
      </w:rPr>
    </w:lvl>
    <w:lvl w:ilvl="6" w:tplc="517A4DB4">
      <w:start w:val="1"/>
      <w:numFmt w:val="bullet"/>
      <w:lvlText w:val="•"/>
      <w:lvlJc w:val="left"/>
      <w:pPr>
        <w:ind w:left="6105" w:hanging="343"/>
      </w:pPr>
      <w:rPr>
        <w:rFonts w:hint="default"/>
      </w:rPr>
    </w:lvl>
    <w:lvl w:ilvl="7" w:tplc="6C846EB8">
      <w:start w:val="1"/>
      <w:numFmt w:val="bullet"/>
      <w:lvlText w:val="•"/>
      <w:lvlJc w:val="left"/>
      <w:pPr>
        <w:ind w:left="7028" w:hanging="343"/>
      </w:pPr>
      <w:rPr>
        <w:rFonts w:hint="default"/>
      </w:rPr>
    </w:lvl>
    <w:lvl w:ilvl="8" w:tplc="06D2FDE0">
      <w:start w:val="1"/>
      <w:numFmt w:val="bullet"/>
      <w:lvlText w:val="•"/>
      <w:lvlJc w:val="left"/>
      <w:pPr>
        <w:ind w:left="7952" w:hanging="34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6CF"/>
    <w:rsid w:val="00045087"/>
    <w:rsid w:val="000E47CB"/>
    <w:rsid w:val="00137E03"/>
    <w:rsid w:val="001513A6"/>
    <w:rsid w:val="00177CD1"/>
    <w:rsid w:val="0018548E"/>
    <w:rsid w:val="001C5F7F"/>
    <w:rsid w:val="002102E2"/>
    <w:rsid w:val="00226062"/>
    <w:rsid w:val="00264C49"/>
    <w:rsid w:val="0027689C"/>
    <w:rsid w:val="002C579B"/>
    <w:rsid w:val="002E30F8"/>
    <w:rsid w:val="002E4959"/>
    <w:rsid w:val="002F1EC2"/>
    <w:rsid w:val="003447EB"/>
    <w:rsid w:val="00347AD0"/>
    <w:rsid w:val="00357CD8"/>
    <w:rsid w:val="00370CA9"/>
    <w:rsid w:val="00390B89"/>
    <w:rsid w:val="003C5DDD"/>
    <w:rsid w:val="003F154C"/>
    <w:rsid w:val="004344BC"/>
    <w:rsid w:val="0046690A"/>
    <w:rsid w:val="00486509"/>
    <w:rsid w:val="004B0C6F"/>
    <w:rsid w:val="004C3572"/>
    <w:rsid w:val="004F4656"/>
    <w:rsid w:val="00570E58"/>
    <w:rsid w:val="005A163D"/>
    <w:rsid w:val="005B6C5C"/>
    <w:rsid w:val="0060696B"/>
    <w:rsid w:val="00611C19"/>
    <w:rsid w:val="006139CF"/>
    <w:rsid w:val="00615ED9"/>
    <w:rsid w:val="00640371"/>
    <w:rsid w:val="00660044"/>
    <w:rsid w:val="006D0D03"/>
    <w:rsid w:val="006E0336"/>
    <w:rsid w:val="006F2706"/>
    <w:rsid w:val="007445AA"/>
    <w:rsid w:val="0075358A"/>
    <w:rsid w:val="00764E92"/>
    <w:rsid w:val="007749BC"/>
    <w:rsid w:val="007C1FF3"/>
    <w:rsid w:val="0081062C"/>
    <w:rsid w:val="008241A1"/>
    <w:rsid w:val="00860959"/>
    <w:rsid w:val="00893079"/>
    <w:rsid w:val="008963B1"/>
    <w:rsid w:val="008B2FD9"/>
    <w:rsid w:val="008F49B8"/>
    <w:rsid w:val="009107A9"/>
    <w:rsid w:val="00913FEC"/>
    <w:rsid w:val="00924286"/>
    <w:rsid w:val="00933E13"/>
    <w:rsid w:val="0095384C"/>
    <w:rsid w:val="009579F5"/>
    <w:rsid w:val="009727E2"/>
    <w:rsid w:val="00993877"/>
    <w:rsid w:val="009D49B3"/>
    <w:rsid w:val="009E06CD"/>
    <w:rsid w:val="009E406B"/>
    <w:rsid w:val="00A064F1"/>
    <w:rsid w:val="00A4045F"/>
    <w:rsid w:val="00A47734"/>
    <w:rsid w:val="00A6583E"/>
    <w:rsid w:val="00A74478"/>
    <w:rsid w:val="00A8146A"/>
    <w:rsid w:val="00AE7A53"/>
    <w:rsid w:val="00B7745B"/>
    <w:rsid w:val="00BA5F8D"/>
    <w:rsid w:val="00BC5736"/>
    <w:rsid w:val="00BE552D"/>
    <w:rsid w:val="00C211EA"/>
    <w:rsid w:val="00C2262B"/>
    <w:rsid w:val="00C27435"/>
    <w:rsid w:val="00CD2B67"/>
    <w:rsid w:val="00D311D2"/>
    <w:rsid w:val="00D666CF"/>
    <w:rsid w:val="00DA6139"/>
    <w:rsid w:val="00DE54FD"/>
    <w:rsid w:val="00DE6145"/>
    <w:rsid w:val="00E30D6E"/>
    <w:rsid w:val="00EB0BEC"/>
    <w:rsid w:val="00EE695D"/>
    <w:rsid w:val="00F30D43"/>
    <w:rsid w:val="00F36D9A"/>
    <w:rsid w:val="00F6344D"/>
    <w:rsid w:val="00F705F1"/>
    <w:rsid w:val="00F814FF"/>
    <w:rsid w:val="00FA36DD"/>
    <w:rsid w:val="00FD710B"/>
    <w:rsid w:val="00FF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2562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55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552D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BE552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E552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E552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E552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E552D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896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63B1"/>
  </w:style>
  <w:style w:type="paragraph" w:styleId="Pieddepage">
    <w:name w:val="footer"/>
    <w:basedOn w:val="Normal"/>
    <w:link w:val="PieddepageCar"/>
    <w:uiPriority w:val="99"/>
    <w:unhideWhenUsed/>
    <w:rsid w:val="00896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63B1"/>
  </w:style>
  <w:style w:type="paragraph" w:styleId="Paragraphedeliste">
    <w:name w:val="List Paragraph"/>
    <w:basedOn w:val="Normal"/>
    <w:uiPriority w:val="34"/>
    <w:qFormat/>
    <w:rsid w:val="009242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55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552D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BE552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E552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E552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E552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E552D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896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63B1"/>
  </w:style>
  <w:style w:type="paragraph" w:styleId="Pieddepage">
    <w:name w:val="footer"/>
    <w:basedOn w:val="Normal"/>
    <w:link w:val="PieddepageCar"/>
    <w:uiPriority w:val="99"/>
    <w:unhideWhenUsed/>
    <w:rsid w:val="00896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63B1"/>
  </w:style>
  <w:style w:type="paragraph" w:styleId="Paragraphedeliste">
    <w:name w:val="List Paragraph"/>
    <w:basedOn w:val="Normal"/>
    <w:uiPriority w:val="34"/>
    <w:qFormat/>
    <w:rsid w:val="009242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3263C-058B-4B76-B3A3-DD6FA72FC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415</Words>
  <Characters>2288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Aisha Shaikh</dc:creator>
  <cp:lastModifiedBy>CSE</cp:lastModifiedBy>
  <cp:revision>3</cp:revision>
  <dcterms:created xsi:type="dcterms:W3CDTF">2019-01-07T10:49:00Z</dcterms:created>
  <dcterms:modified xsi:type="dcterms:W3CDTF">2019-01-07T10:51:00Z</dcterms:modified>
</cp:coreProperties>
</file>